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101" w:rsidRPr="008971A6" w:rsidRDefault="003E000C" w:rsidP="008971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1A6">
        <w:rPr>
          <w:rFonts w:ascii="Times New Roman" w:hAnsi="Times New Roman" w:cs="Times New Roman"/>
          <w:sz w:val="28"/>
          <w:szCs w:val="28"/>
        </w:rPr>
        <w:t>1 апреля 2019 года в Институте развития образования открылась уникальная выставка «Окна в мир особого ребенка</w:t>
      </w:r>
      <w:r w:rsidR="005F4ED3">
        <w:rPr>
          <w:rFonts w:ascii="Times New Roman" w:hAnsi="Times New Roman" w:cs="Times New Roman"/>
          <w:sz w:val="28"/>
          <w:szCs w:val="28"/>
        </w:rPr>
        <w:t>», на которой представлены</w:t>
      </w:r>
      <w:r w:rsidRPr="008971A6">
        <w:rPr>
          <w:rFonts w:ascii="Times New Roman" w:hAnsi="Times New Roman" w:cs="Times New Roman"/>
          <w:sz w:val="28"/>
          <w:szCs w:val="28"/>
        </w:rPr>
        <w:t xml:space="preserve"> более 100 экспонатов: рисунки, мягкие игрушки, поделки в технике оригами, алмазной мозаики, вышивки, </w:t>
      </w:r>
      <w:proofErr w:type="spellStart"/>
      <w:r w:rsidRPr="008971A6">
        <w:rPr>
          <w:rFonts w:ascii="Times New Roman" w:hAnsi="Times New Roman" w:cs="Times New Roman"/>
          <w:sz w:val="28"/>
          <w:szCs w:val="28"/>
        </w:rPr>
        <w:t>печворка</w:t>
      </w:r>
      <w:proofErr w:type="spellEnd"/>
      <w:r w:rsidRPr="008971A6">
        <w:rPr>
          <w:rFonts w:ascii="Times New Roman" w:hAnsi="Times New Roman" w:cs="Times New Roman"/>
          <w:sz w:val="28"/>
          <w:szCs w:val="28"/>
        </w:rPr>
        <w:t xml:space="preserve">, лепки из глины и пластической массы, резьбы по дереву, </w:t>
      </w:r>
      <w:proofErr w:type="spellStart"/>
      <w:r w:rsidRPr="008971A6">
        <w:rPr>
          <w:rFonts w:ascii="Times New Roman" w:hAnsi="Times New Roman" w:cs="Times New Roman"/>
          <w:sz w:val="28"/>
          <w:szCs w:val="28"/>
        </w:rPr>
        <w:t>скраббукинга</w:t>
      </w:r>
      <w:proofErr w:type="spellEnd"/>
      <w:r w:rsidRPr="008971A6">
        <w:rPr>
          <w:rFonts w:ascii="Times New Roman" w:hAnsi="Times New Roman" w:cs="Times New Roman"/>
          <w:sz w:val="28"/>
          <w:szCs w:val="28"/>
        </w:rPr>
        <w:t xml:space="preserve">, плетения из лозы, ковки.  Каждая работа – это результат взаимодействия педагога и ребенка, чьи возможности принято считать ограниченными… Однако выставка </w:t>
      </w:r>
      <w:r w:rsidR="00334030" w:rsidRPr="008971A6">
        <w:rPr>
          <w:rFonts w:ascii="Times New Roman" w:hAnsi="Times New Roman" w:cs="Times New Roman"/>
          <w:sz w:val="28"/>
          <w:szCs w:val="28"/>
        </w:rPr>
        <w:t>свидетельствует о</w:t>
      </w:r>
      <w:r w:rsidRPr="008971A6">
        <w:rPr>
          <w:rFonts w:ascii="Times New Roman" w:hAnsi="Times New Roman" w:cs="Times New Roman"/>
          <w:sz w:val="28"/>
          <w:szCs w:val="28"/>
        </w:rPr>
        <w:t xml:space="preserve"> том, что возможности особенных детей скорее являются для педагогов неизведанными! </w:t>
      </w:r>
      <w:r w:rsidR="00073394" w:rsidRPr="008971A6">
        <w:rPr>
          <w:rFonts w:ascii="Times New Roman" w:hAnsi="Times New Roman" w:cs="Times New Roman"/>
          <w:sz w:val="28"/>
          <w:szCs w:val="28"/>
        </w:rPr>
        <w:t>Нам всем только предстоит открыть их для мира и для самих детей</w:t>
      </w:r>
      <w:r w:rsidR="00FF548E">
        <w:rPr>
          <w:rFonts w:ascii="Times New Roman" w:hAnsi="Times New Roman" w:cs="Times New Roman"/>
          <w:sz w:val="28"/>
          <w:szCs w:val="28"/>
        </w:rPr>
        <w:t xml:space="preserve"> с ОВЗ</w:t>
      </w:r>
      <w:r w:rsidR="00073394" w:rsidRPr="008971A6">
        <w:rPr>
          <w:rFonts w:ascii="Times New Roman" w:hAnsi="Times New Roman" w:cs="Times New Roman"/>
          <w:sz w:val="28"/>
          <w:szCs w:val="28"/>
        </w:rPr>
        <w:t xml:space="preserve"> и их родителей. </w:t>
      </w:r>
      <w:r w:rsidR="00B86F8B" w:rsidRPr="008971A6">
        <w:rPr>
          <w:rFonts w:ascii="Times New Roman" w:hAnsi="Times New Roman" w:cs="Times New Roman"/>
          <w:sz w:val="28"/>
          <w:szCs w:val="28"/>
        </w:rPr>
        <w:t xml:space="preserve">Именно поэтому цель выставки – пропаганда равных прав и возможностей для детей с ОВЗ, </w:t>
      </w:r>
      <w:r w:rsidR="00334030" w:rsidRPr="008971A6">
        <w:rPr>
          <w:rFonts w:ascii="Times New Roman" w:hAnsi="Times New Roman" w:cs="Times New Roman"/>
          <w:sz w:val="28"/>
          <w:szCs w:val="28"/>
        </w:rPr>
        <w:t>продвижение ценностей</w:t>
      </w:r>
      <w:r w:rsidR="00B86F8B" w:rsidRPr="008971A6">
        <w:rPr>
          <w:rFonts w:ascii="Times New Roman" w:hAnsi="Times New Roman" w:cs="Times New Roman"/>
          <w:sz w:val="28"/>
          <w:szCs w:val="28"/>
        </w:rPr>
        <w:t xml:space="preserve"> инклюзивной культуры в педа</w:t>
      </w:r>
      <w:r w:rsidR="00A62692" w:rsidRPr="008971A6">
        <w:rPr>
          <w:rFonts w:ascii="Times New Roman" w:hAnsi="Times New Roman" w:cs="Times New Roman"/>
          <w:sz w:val="28"/>
          <w:szCs w:val="28"/>
        </w:rPr>
        <w:t>гогическом сообществе, повышение охвата дополнительным образованием детей с ОВЗ.</w:t>
      </w:r>
    </w:p>
    <w:p w:rsidR="00A62692" w:rsidRPr="008971A6" w:rsidRDefault="00A62692" w:rsidP="008971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1A6">
        <w:rPr>
          <w:rFonts w:ascii="Times New Roman" w:hAnsi="Times New Roman" w:cs="Times New Roman"/>
          <w:sz w:val="28"/>
          <w:szCs w:val="28"/>
        </w:rPr>
        <w:t>Выставка организована совместными усилиями Регионального модельного центра доп</w:t>
      </w:r>
      <w:r w:rsidR="001821F5" w:rsidRPr="008971A6">
        <w:rPr>
          <w:rFonts w:ascii="Times New Roman" w:hAnsi="Times New Roman" w:cs="Times New Roman"/>
          <w:sz w:val="28"/>
          <w:szCs w:val="28"/>
        </w:rPr>
        <w:t>олнительного образования детей,</w:t>
      </w:r>
      <w:r w:rsidRPr="008971A6">
        <w:rPr>
          <w:rFonts w:ascii="Times New Roman" w:hAnsi="Times New Roman" w:cs="Times New Roman"/>
          <w:sz w:val="28"/>
          <w:szCs w:val="28"/>
        </w:rPr>
        <w:t xml:space="preserve"> кафедры инклюзивного образования</w:t>
      </w:r>
      <w:r w:rsidR="001821F5" w:rsidRPr="008971A6">
        <w:rPr>
          <w:rFonts w:ascii="Times New Roman" w:hAnsi="Times New Roman" w:cs="Times New Roman"/>
          <w:sz w:val="28"/>
          <w:szCs w:val="28"/>
        </w:rPr>
        <w:t xml:space="preserve"> и МОУ ДО Центр детского творчества «Горизонт»</w:t>
      </w:r>
      <w:r w:rsidRPr="008971A6">
        <w:rPr>
          <w:rFonts w:ascii="Times New Roman" w:hAnsi="Times New Roman" w:cs="Times New Roman"/>
          <w:sz w:val="28"/>
          <w:szCs w:val="28"/>
        </w:rPr>
        <w:t>. На выставке представлены работы детей с ОВЗ, обучающихся в центрах дополнит</w:t>
      </w:r>
      <w:r w:rsidR="001821F5" w:rsidRPr="008971A6">
        <w:rPr>
          <w:rFonts w:ascii="Times New Roman" w:hAnsi="Times New Roman" w:cs="Times New Roman"/>
          <w:sz w:val="28"/>
          <w:szCs w:val="28"/>
        </w:rPr>
        <w:t>ельного образования</w:t>
      </w:r>
      <w:r w:rsidRPr="008971A6">
        <w:rPr>
          <w:rFonts w:ascii="Times New Roman" w:hAnsi="Times New Roman" w:cs="Times New Roman"/>
          <w:sz w:val="28"/>
          <w:szCs w:val="28"/>
        </w:rPr>
        <w:t>, дошкольных образовательных организациях, коррекционных школах-интернатах из Ярославля, Рыбинска, Ростова, Переславля-Залесского, Петровского.</w:t>
      </w:r>
    </w:p>
    <w:p w:rsidR="00073394" w:rsidRPr="008971A6" w:rsidRDefault="00073394" w:rsidP="008971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1A6">
        <w:rPr>
          <w:rFonts w:ascii="Times New Roman" w:hAnsi="Times New Roman" w:cs="Times New Roman"/>
          <w:sz w:val="28"/>
          <w:szCs w:val="28"/>
        </w:rPr>
        <w:t xml:space="preserve">На открытии выставки присутствовали педагоги дополнительного образования, воспитатели детских садов, воспитатели и педагоги коррекционных школ и интернатов. </w:t>
      </w:r>
      <w:r w:rsidR="00B86F8B" w:rsidRPr="008971A6">
        <w:rPr>
          <w:rFonts w:ascii="Times New Roman" w:hAnsi="Times New Roman" w:cs="Times New Roman"/>
          <w:sz w:val="28"/>
          <w:szCs w:val="28"/>
        </w:rPr>
        <w:t xml:space="preserve">Особенно ценным для организаторов стало участие родителей детей с ОВЗ, чьи работы были представлены на выставке. Все участники в торжественной обстановке получили Благодарственные письма за подписью ректора института А.В. </w:t>
      </w:r>
      <w:proofErr w:type="spellStart"/>
      <w:r w:rsidR="00B86F8B" w:rsidRPr="008971A6">
        <w:rPr>
          <w:rFonts w:ascii="Times New Roman" w:hAnsi="Times New Roman" w:cs="Times New Roman"/>
          <w:sz w:val="28"/>
          <w:szCs w:val="28"/>
        </w:rPr>
        <w:t>Золотаревой</w:t>
      </w:r>
      <w:proofErr w:type="spellEnd"/>
      <w:r w:rsidR="00B86F8B" w:rsidRPr="008971A6">
        <w:rPr>
          <w:rFonts w:ascii="Times New Roman" w:hAnsi="Times New Roman" w:cs="Times New Roman"/>
          <w:sz w:val="28"/>
          <w:szCs w:val="28"/>
        </w:rPr>
        <w:t xml:space="preserve">, слова признательности, восхищения и солидарности прозвучали из уст проректоров института И.В. Серафимович и Г.А. Улановой, профессора кафедры инклюзивного образования О.Н. </w:t>
      </w:r>
      <w:proofErr w:type="spellStart"/>
      <w:r w:rsidR="00B86F8B" w:rsidRPr="008971A6">
        <w:rPr>
          <w:rFonts w:ascii="Times New Roman" w:hAnsi="Times New Roman" w:cs="Times New Roman"/>
          <w:sz w:val="28"/>
          <w:szCs w:val="28"/>
        </w:rPr>
        <w:t>Посысоева</w:t>
      </w:r>
      <w:proofErr w:type="spellEnd"/>
      <w:r w:rsidR="00B86F8B" w:rsidRPr="008971A6">
        <w:rPr>
          <w:rFonts w:ascii="Times New Roman" w:hAnsi="Times New Roman" w:cs="Times New Roman"/>
          <w:sz w:val="28"/>
          <w:szCs w:val="28"/>
        </w:rPr>
        <w:t xml:space="preserve">, а </w:t>
      </w:r>
      <w:r w:rsidR="00334030" w:rsidRPr="008971A6">
        <w:rPr>
          <w:rFonts w:ascii="Times New Roman" w:hAnsi="Times New Roman" w:cs="Times New Roman"/>
          <w:sz w:val="28"/>
          <w:szCs w:val="28"/>
        </w:rPr>
        <w:t>также руководителя</w:t>
      </w:r>
      <w:r w:rsidR="00B86F8B" w:rsidRPr="008971A6">
        <w:rPr>
          <w:rFonts w:ascii="Times New Roman" w:hAnsi="Times New Roman" w:cs="Times New Roman"/>
          <w:sz w:val="28"/>
          <w:szCs w:val="28"/>
        </w:rPr>
        <w:t xml:space="preserve"> Сообщества родителей детей с РАС Г. В. Омаровой.</w:t>
      </w:r>
      <w:r w:rsidR="00514536" w:rsidRPr="00897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536" w:rsidRPr="008971A6" w:rsidRDefault="00514536" w:rsidP="008971A6">
      <w:pPr>
        <w:jc w:val="both"/>
        <w:rPr>
          <w:rFonts w:ascii="Times New Roman" w:hAnsi="Times New Roman" w:cs="Times New Roman"/>
          <w:sz w:val="28"/>
          <w:szCs w:val="28"/>
        </w:rPr>
      </w:pPr>
      <w:r w:rsidRPr="008971A6">
        <w:rPr>
          <w:rFonts w:ascii="Times New Roman" w:hAnsi="Times New Roman" w:cs="Times New Roman"/>
          <w:sz w:val="28"/>
          <w:szCs w:val="28"/>
        </w:rPr>
        <w:t>Для участников открытия выставки были организованы мастер-классы</w:t>
      </w:r>
      <w:r w:rsidR="008971A6" w:rsidRPr="008971A6">
        <w:rPr>
          <w:rFonts w:ascii="Times New Roman" w:hAnsi="Times New Roman" w:cs="Times New Roman"/>
          <w:sz w:val="28"/>
          <w:szCs w:val="28"/>
        </w:rPr>
        <w:t xml:space="preserve"> педагогов дополнительного образования МОУ ДО ЦДТ «Горизонт»</w:t>
      </w:r>
      <w:r w:rsidRPr="008971A6">
        <w:rPr>
          <w:rFonts w:ascii="Times New Roman" w:hAnsi="Times New Roman" w:cs="Times New Roman"/>
          <w:sz w:val="28"/>
          <w:szCs w:val="28"/>
        </w:rPr>
        <w:t>: «Музыкотерапия для детей</w:t>
      </w:r>
      <w:r w:rsidR="00972C7C">
        <w:rPr>
          <w:rFonts w:ascii="Times New Roman" w:hAnsi="Times New Roman" w:cs="Times New Roman"/>
          <w:sz w:val="28"/>
          <w:szCs w:val="28"/>
        </w:rPr>
        <w:t xml:space="preserve"> с ментальными нарушениями</w:t>
      </w:r>
      <w:r w:rsidRPr="008971A6">
        <w:rPr>
          <w:rFonts w:ascii="Times New Roman" w:hAnsi="Times New Roman" w:cs="Times New Roman"/>
          <w:sz w:val="28"/>
          <w:szCs w:val="28"/>
        </w:rPr>
        <w:t xml:space="preserve">: игра на ложках и восточных барабанах»; «Приемы изо-деятельности для детей с ментальными нарушениями»; «Прикладное творчество в работе с детьми с ОВЗ». </w:t>
      </w:r>
      <w:r w:rsidR="00972C7C">
        <w:rPr>
          <w:rFonts w:ascii="Times New Roman" w:hAnsi="Times New Roman" w:cs="Times New Roman"/>
          <w:sz w:val="28"/>
          <w:szCs w:val="28"/>
        </w:rPr>
        <w:t>Педагоги ЦДТ «Горизонт» делились опытом работы с детьми с ОВЗ, наработанного в рамках региональной инновационной площадки «Сетевые программы и проекты для творческого развития детей с ментальными нарушениями».</w:t>
      </w:r>
    </w:p>
    <w:p w:rsidR="008971A6" w:rsidRPr="008971A6" w:rsidRDefault="00A62692" w:rsidP="008971A6">
      <w:pPr>
        <w:jc w:val="both"/>
        <w:rPr>
          <w:rFonts w:ascii="Times New Roman" w:hAnsi="Times New Roman" w:cs="Times New Roman"/>
          <w:sz w:val="28"/>
          <w:szCs w:val="28"/>
        </w:rPr>
      </w:pPr>
      <w:r w:rsidRPr="008971A6">
        <w:rPr>
          <w:rFonts w:ascii="Times New Roman" w:hAnsi="Times New Roman" w:cs="Times New Roman"/>
          <w:sz w:val="28"/>
          <w:szCs w:val="28"/>
        </w:rPr>
        <w:t>Выставка стала отправным пунктом для дискуссии на круглом столе</w:t>
      </w:r>
      <w:r w:rsidR="00972C7C">
        <w:rPr>
          <w:rFonts w:ascii="Times New Roman" w:hAnsi="Times New Roman" w:cs="Times New Roman"/>
          <w:sz w:val="28"/>
          <w:szCs w:val="28"/>
        </w:rPr>
        <w:t xml:space="preserve"> «Возможности</w:t>
      </w:r>
      <w:r w:rsidRPr="008971A6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для дете</w:t>
      </w:r>
      <w:r w:rsidR="00514536" w:rsidRPr="008971A6">
        <w:rPr>
          <w:rFonts w:ascii="Times New Roman" w:hAnsi="Times New Roman" w:cs="Times New Roman"/>
          <w:sz w:val="28"/>
          <w:szCs w:val="28"/>
        </w:rPr>
        <w:t>й с ОВЗ</w:t>
      </w:r>
      <w:r w:rsidR="00972C7C">
        <w:rPr>
          <w:rFonts w:ascii="Times New Roman" w:hAnsi="Times New Roman" w:cs="Times New Roman"/>
          <w:sz w:val="28"/>
          <w:szCs w:val="28"/>
        </w:rPr>
        <w:t>»</w:t>
      </w:r>
      <w:r w:rsidR="00514536" w:rsidRPr="008971A6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514536" w:rsidRPr="008971A6">
        <w:rPr>
          <w:rFonts w:ascii="Times New Roman" w:hAnsi="Times New Roman" w:cs="Times New Roman"/>
          <w:sz w:val="28"/>
          <w:szCs w:val="28"/>
        </w:rPr>
        <w:lastRenderedPageBreak/>
        <w:t>приняли участие педагоги разных сфер образования и родители детей с ОВЗ. Родители получили возможность высказать свои опасения и ожидания от системы дополнительного образования, а также расширить свои представления о программах, предлагаемых детям с ОВЗ в организациях дополнительного образования.</w:t>
      </w:r>
      <w:r w:rsidRPr="008971A6">
        <w:rPr>
          <w:rFonts w:ascii="Times New Roman" w:hAnsi="Times New Roman" w:cs="Times New Roman"/>
          <w:sz w:val="28"/>
          <w:szCs w:val="28"/>
        </w:rPr>
        <w:t xml:space="preserve"> Дискуссион</w:t>
      </w:r>
      <w:r w:rsidR="001821F5" w:rsidRPr="008971A6">
        <w:rPr>
          <w:rFonts w:ascii="Times New Roman" w:hAnsi="Times New Roman" w:cs="Times New Roman"/>
          <w:sz w:val="28"/>
          <w:szCs w:val="28"/>
        </w:rPr>
        <w:t>н</w:t>
      </w:r>
      <w:r w:rsidRPr="008971A6">
        <w:rPr>
          <w:rFonts w:ascii="Times New Roman" w:hAnsi="Times New Roman" w:cs="Times New Roman"/>
          <w:sz w:val="28"/>
          <w:szCs w:val="28"/>
        </w:rPr>
        <w:t xml:space="preserve">ым стали вопросы: почему при наличии широких возможностей системы дополнительного </w:t>
      </w:r>
      <w:r w:rsidR="00334030" w:rsidRPr="008971A6">
        <w:rPr>
          <w:rFonts w:ascii="Times New Roman" w:hAnsi="Times New Roman" w:cs="Times New Roman"/>
          <w:sz w:val="28"/>
          <w:szCs w:val="28"/>
        </w:rPr>
        <w:t>образования для</w:t>
      </w:r>
      <w:r w:rsidRPr="008971A6">
        <w:rPr>
          <w:rFonts w:ascii="Times New Roman" w:hAnsi="Times New Roman" w:cs="Times New Roman"/>
          <w:sz w:val="28"/>
          <w:szCs w:val="28"/>
        </w:rPr>
        <w:t xml:space="preserve"> развития детей с ОВЗ, их количество по-прежнему низкое </w:t>
      </w:r>
      <w:bookmarkStart w:id="0" w:name="_GoBack"/>
      <w:bookmarkEnd w:id="0"/>
      <w:r w:rsidR="00334030" w:rsidRPr="008971A6">
        <w:rPr>
          <w:rFonts w:ascii="Times New Roman" w:hAnsi="Times New Roman" w:cs="Times New Roman"/>
          <w:sz w:val="28"/>
          <w:szCs w:val="28"/>
        </w:rPr>
        <w:t>(менее</w:t>
      </w:r>
      <w:r w:rsidRPr="008971A6">
        <w:rPr>
          <w:rFonts w:ascii="Times New Roman" w:hAnsi="Times New Roman" w:cs="Times New Roman"/>
          <w:sz w:val="28"/>
          <w:szCs w:val="28"/>
        </w:rPr>
        <w:t xml:space="preserve"> 25 % по Ярославской области)</w:t>
      </w:r>
      <w:r w:rsidR="00514536" w:rsidRPr="008971A6">
        <w:rPr>
          <w:rFonts w:ascii="Times New Roman" w:hAnsi="Times New Roman" w:cs="Times New Roman"/>
          <w:sz w:val="28"/>
          <w:szCs w:val="28"/>
        </w:rPr>
        <w:t>, и</w:t>
      </w:r>
      <w:r w:rsidRPr="008971A6">
        <w:rPr>
          <w:rFonts w:ascii="Times New Roman" w:hAnsi="Times New Roman" w:cs="Times New Roman"/>
          <w:sz w:val="28"/>
          <w:szCs w:val="28"/>
        </w:rPr>
        <w:t xml:space="preserve"> что надо сделать для того, чтобы это ци</w:t>
      </w:r>
      <w:r w:rsidR="00514536" w:rsidRPr="008971A6">
        <w:rPr>
          <w:rFonts w:ascii="Times New Roman" w:hAnsi="Times New Roman" w:cs="Times New Roman"/>
          <w:sz w:val="28"/>
          <w:szCs w:val="28"/>
        </w:rPr>
        <w:t xml:space="preserve">фра неуклонно возрастала. </w:t>
      </w:r>
      <w:r w:rsidR="001821F5" w:rsidRPr="00897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1A6" w:rsidRPr="008971A6" w:rsidRDefault="001821F5" w:rsidP="008971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1A6">
        <w:rPr>
          <w:rFonts w:ascii="Times New Roman" w:hAnsi="Times New Roman" w:cs="Times New Roman"/>
          <w:sz w:val="28"/>
          <w:szCs w:val="28"/>
        </w:rPr>
        <w:t xml:space="preserve">Среди причин, снижающих доступность дополнительного образования для детей с ОВЗ родители называли: страх перед возможным враждебным отношением к ребенку с ОВЗ со стороны нормативно развивающихся детей и их родителей, отсутствие информации о программах дополнительного образования и условиях их реализации. В свою очередь педагоги говорили о наличии «реакции </w:t>
      </w:r>
      <w:r w:rsidR="00334030" w:rsidRPr="008971A6">
        <w:rPr>
          <w:rFonts w:ascii="Times New Roman" w:hAnsi="Times New Roman" w:cs="Times New Roman"/>
          <w:sz w:val="28"/>
          <w:szCs w:val="28"/>
        </w:rPr>
        <w:t>избегания» работы</w:t>
      </w:r>
      <w:r w:rsidRPr="008971A6">
        <w:rPr>
          <w:rFonts w:ascii="Times New Roman" w:hAnsi="Times New Roman" w:cs="Times New Roman"/>
          <w:sz w:val="28"/>
          <w:szCs w:val="28"/>
        </w:rPr>
        <w:t xml:space="preserve"> с детьми с ОВЗ, обусловленное высоким уровнем ответственности и недостаточностью профессиональных умений для работы с этой категорией детей, </w:t>
      </w:r>
      <w:r w:rsidR="00334030" w:rsidRPr="008971A6">
        <w:rPr>
          <w:rFonts w:ascii="Times New Roman" w:hAnsi="Times New Roman" w:cs="Times New Roman"/>
          <w:sz w:val="28"/>
          <w:szCs w:val="28"/>
        </w:rPr>
        <w:t>а также</w:t>
      </w:r>
      <w:r w:rsidRPr="008971A6">
        <w:rPr>
          <w:rFonts w:ascii="Times New Roman" w:hAnsi="Times New Roman" w:cs="Times New Roman"/>
          <w:sz w:val="28"/>
          <w:szCs w:val="28"/>
        </w:rPr>
        <w:t xml:space="preserve"> с высоким уровнем </w:t>
      </w:r>
      <w:r w:rsidR="008971A6" w:rsidRPr="008971A6">
        <w:rPr>
          <w:rFonts w:ascii="Times New Roman" w:hAnsi="Times New Roman" w:cs="Times New Roman"/>
          <w:sz w:val="28"/>
          <w:szCs w:val="28"/>
        </w:rPr>
        <w:t xml:space="preserve">личностной </w:t>
      </w:r>
      <w:proofErr w:type="spellStart"/>
      <w:r w:rsidRPr="008971A6">
        <w:rPr>
          <w:rFonts w:ascii="Times New Roman" w:hAnsi="Times New Roman" w:cs="Times New Roman"/>
          <w:sz w:val="28"/>
          <w:szCs w:val="28"/>
        </w:rPr>
        <w:t>затрат</w:t>
      </w:r>
      <w:r w:rsidR="008971A6" w:rsidRPr="008971A6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="008971A6" w:rsidRPr="008971A6">
        <w:rPr>
          <w:rFonts w:ascii="Times New Roman" w:hAnsi="Times New Roman" w:cs="Times New Roman"/>
          <w:sz w:val="28"/>
          <w:szCs w:val="28"/>
        </w:rPr>
        <w:t xml:space="preserve"> и отсутствием поддержки со стороны специалистов (дефектологов, психологов, специальных педагогов)</w:t>
      </w:r>
      <w:r w:rsidRPr="008971A6">
        <w:rPr>
          <w:rFonts w:ascii="Times New Roman" w:hAnsi="Times New Roman" w:cs="Times New Roman"/>
          <w:sz w:val="28"/>
          <w:szCs w:val="28"/>
        </w:rPr>
        <w:t>.</w:t>
      </w:r>
      <w:r w:rsidR="00A62692" w:rsidRPr="00897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00C" w:rsidRPr="008971A6" w:rsidRDefault="001821F5" w:rsidP="008971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1A6">
        <w:rPr>
          <w:rFonts w:ascii="Times New Roman" w:hAnsi="Times New Roman" w:cs="Times New Roman"/>
          <w:sz w:val="28"/>
          <w:szCs w:val="28"/>
        </w:rPr>
        <w:t xml:space="preserve">Итогом всех событий этого дня стало предложение о ежегодном проведении выставки и организации диалоговых площадок между родителями детей с ОВЗ и педагогическим сообществом. </w:t>
      </w:r>
      <w:r w:rsidR="008971A6" w:rsidRPr="008971A6">
        <w:rPr>
          <w:rFonts w:ascii="Times New Roman" w:hAnsi="Times New Roman" w:cs="Times New Roman"/>
          <w:sz w:val="28"/>
          <w:szCs w:val="28"/>
        </w:rPr>
        <w:t xml:space="preserve"> Повышение социальной вовлеченности детей с ОВЗ и их родителей является необходимым условия развития инклюзивной культуры в обществе, миры особых и нормативных </w:t>
      </w:r>
      <w:r w:rsidR="00334030" w:rsidRPr="008971A6">
        <w:rPr>
          <w:rFonts w:ascii="Times New Roman" w:hAnsi="Times New Roman" w:cs="Times New Roman"/>
          <w:sz w:val="28"/>
          <w:szCs w:val="28"/>
        </w:rPr>
        <w:t>людей должны</w:t>
      </w:r>
      <w:r w:rsidR="008971A6" w:rsidRPr="008971A6">
        <w:rPr>
          <w:rFonts w:ascii="Times New Roman" w:hAnsi="Times New Roman" w:cs="Times New Roman"/>
          <w:sz w:val="28"/>
          <w:szCs w:val="28"/>
        </w:rPr>
        <w:t xml:space="preserve"> притянуться и проникнуть друг в друга, а для этого необходимо организовывать подобные события и встречи.</w:t>
      </w:r>
    </w:p>
    <w:p w:rsidR="00514536" w:rsidRPr="008971A6" w:rsidRDefault="00972C7C" w:rsidP="008971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«Окна в мир особого ребенка» проходила с 1.04. по 30.04. За это время её увидело более 1000 педагогов, в том числе участники Декады инклюзивного образования и Международного форума «Евразийский образовательный диалог».</w:t>
      </w:r>
    </w:p>
    <w:sectPr w:rsidR="00514536" w:rsidRPr="00897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79"/>
    <w:rsid w:val="00073394"/>
    <w:rsid w:val="001821F5"/>
    <w:rsid w:val="0032573F"/>
    <w:rsid w:val="00334030"/>
    <w:rsid w:val="003E000C"/>
    <w:rsid w:val="00514536"/>
    <w:rsid w:val="005F4ED3"/>
    <w:rsid w:val="008971A6"/>
    <w:rsid w:val="00972C7C"/>
    <w:rsid w:val="00A30179"/>
    <w:rsid w:val="00A62692"/>
    <w:rsid w:val="00B86F8B"/>
    <w:rsid w:val="00C83101"/>
    <w:rsid w:val="00FF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30A44-59EA-4ADA-AA61-3030B33D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Валерьевна Румянцева</dc:creator>
  <cp:keywords/>
  <dc:description/>
  <cp:lastModifiedBy>Ольга Львовна Тараскова</cp:lastModifiedBy>
  <cp:revision>2</cp:revision>
  <dcterms:created xsi:type="dcterms:W3CDTF">2019-05-14T10:10:00Z</dcterms:created>
  <dcterms:modified xsi:type="dcterms:W3CDTF">2019-05-14T10:10:00Z</dcterms:modified>
</cp:coreProperties>
</file>