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C19" w:rsidRPr="00EC6C19" w:rsidRDefault="00EC6C19" w:rsidP="00EC6C19">
      <w:pPr>
        <w:spacing w:after="0" w:line="240" w:lineRule="auto"/>
        <w:ind w:left="10915"/>
        <w:rPr>
          <w:rFonts w:ascii="Times New Roman" w:hAnsi="Times New Roman" w:cs="Times New Roman"/>
          <w:b/>
        </w:rPr>
      </w:pPr>
      <w:r w:rsidRPr="00EC6C19">
        <w:rPr>
          <w:rFonts w:ascii="Times New Roman" w:hAnsi="Times New Roman" w:cs="Times New Roman"/>
          <w:b/>
        </w:rPr>
        <w:t xml:space="preserve">УТВЕРЖДЕН </w:t>
      </w:r>
    </w:p>
    <w:p w:rsidR="00EC6C19" w:rsidRPr="00EC6C19" w:rsidRDefault="00874E7F" w:rsidP="00EC6C19">
      <w:pPr>
        <w:spacing w:after="0" w:line="240" w:lineRule="auto"/>
        <w:ind w:left="10915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Ректор </w:t>
      </w:r>
      <w:r w:rsidR="00EC6C19" w:rsidRPr="00EC6C19">
        <w:rPr>
          <w:rFonts w:ascii="Times New Roman" w:hAnsi="Times New Roman" w:cs="Times New Roman"/>
        </w:rPr>
        <w:t xml:space="preserve"> ГАУ</w:t>
      </w:r>
      <w:proofErr w:type="gramEnd"/>
      <w:r w:rsidR="00EC6C19" w:rsidRPr="00EC6C19">
        <w:rPr>
          <w:rFonts w:ascii="Times New Roman" w:hAnsi="Times New Roman" w:cs="Times New Roman"/>
        </w:rPr>
        <w:t xml:space="preserve"> ДПО ЯО ИРО</w:t>
      </w:r>
    </w:p>
    <w:p w:rsidR="00EC6C19" w:rsidRPr="00EC6C19" w:rsidRDefault="00EC6C19" w:rsidP="00EC6C19">
      <w:pPr>
        <w:spacing w:after="0" w:line="240" w:lineRule="auto"/>
        <w:ind w:left="10915"/>
        <w:rPr>
          <w:rFonts w:ascii="Times New Roman" w:hAnsi="Times New Roman" w:cs="Times New Roman"/>
        </w:rPr>
      </w:pPr>
      <w:proofErr w:type="spellStart"/>
      <w:r w:rsidRPr="00EC6C19">
        <w:rPr>
          <w:rFonts w:ascii="Times New Roman" w:hAnsi="Times New Roman" w:cs="Times New Roman"/>
        </w:rPr>
        <w:t>Золотаревой</w:t>
      </w:r>
      <w:proofErr w:type="spellEnd"/>
      <w:r w:rsidRPr="00EC6C19">
        <w:rPr>
          <w:rFonts w:ascii="Times New Roman" w:hAnsi="Times New Roman" w:cs="Times New Roman"/>
        </w:rPr>
        <w:t xml:space="preserve"> А.В.</w:t>
      </w:r>
    </w:p>
    <w:p w:rsidR="00EC6C19" w:rsidRPr="00874E7F" w:rsidRDefault="00874E7F" w:rsidP="00EC6C19">
      <w:pPr>
        <w:spacing w:after="0" w:line="240" w:lineRule="auto"/>
        <w:ind w:left="10915"/>
        <w:rPr>
          <w:rFonts w:ascii="Times New Roman" w:hAnsi="Times New Roman" w:cs="Times New Roman"/>
        </w:rPr>
      </w:pPr>
      <w:r w:rsidRPr="00874E7F">
        <w:rPr>
          <w:rFonts w:ascii="Times New Roman" w:hAnsi="Times New Roman" w:cs="Times New Roman"/>
          <w:b/>
        </w:rPr>
        <w:t>«   »</w:t>
      </w:r>
      <w:r>
        <w:rPr>
          <w:rFonts w:ascii="Times New Roman" w:hAnsi="Times New Roman" w:cs="Times New Roman"/>
          <w:b/>
          <w:u w:val="single"/>
        </w:rPr>
        <w:t>_______________</w:t>
      </w:r>
      <w:r w:rsidRPr="00874E7F">
        <w:rPr>
          <w:rFonts w:ascii="Times New Roman" w:hAnsi="Times New Roman" w:cs="Times New Roman"/>
        </w:rPr>
        <w:t>2019</w:t>
      </w:r>
    </w:p>
    <w:p w:rsidR="00EC6C19" w:rsidRDefault="00EC6C19" w:rsidP="00EC6C19">
      <w:pPr>
        <w:spacing w:after="0" w:line="240" w:lineRule="auto"/>
        <w:ind w:left="1091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СОГЛАСОВАН </w:t>
      </w:r>
    </w:p>
    <w:p w:rsidR="00EC6C19" w:rsidRPr="00EC6C19" w:rsidRDefault="00874E7F" w:rsidP="00EC6C19">
      <w:pPr>
        <w:spacing w:after="0" w:line="240" w:lineRule="auto"/>
        <w:ind w:left="109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Руководитель</w:t>
      </w:r>
      <w:r w:rsidR="00EC6C19" w:rsidRPr="00EC6C19">
        <w:rPr>
          <w:rFonts w:ascii="Times New Roman" w:hAnsi="Times New Roman" w:cs="Times New Roman"/>
          <w:b/>
        </w:rPr>
        <w:t xml:space="preserve"> центра </w:t>
      </w:r>
      <w:r w:rsidR="00EC6C19" w:rsidRPr="00EC6C19">
        <w:rPr>
          <w:rFonts w:ascii="Times New Roman" w:hAnsi="Times New Roman" w:cs="Times New Roman"/>
        </w:rPr>
        <w:t xml:space="preserve">сопровождения </w:t>
      </w:r>
    </w:p>
    <w:p w:rsidR="00EC6C19" w:rsidRPr="00EC6C19" w:rsidRDefault="00EC6C19" w:rsidP="00EC6C19">
      <w:pPr>
        <w:spacing w:after="0" w:line="240" w:lineRule="auto"/>
        <w:ind w:left="10915"/>
        <w:rPr>
          <w:rFonts w:ascii="Times New Roman" w:hAnsi="Times New Roman" w:cs="Times New Roman"/>
        </w:rPr>
      </w:pPr>
      <w:r w:rsidRPr="00EC6C19">
        <w:rPr>
          <w:rFonts w:ascii="Times New Roman" w:hAnsi="Times New Roman" w:cs="Times New Roman"/>
        </w:rPr>
        <w:t xml:space="preserve">проектов </w:t>
      </w:r>
    </w:p>
    <w:p w:rsidR="00EC6C19" w:rsidRDefault="00EC6C19" w:rsidP="008444C3">
      <w:pPr>
        <w:spacing w:after="0" w:line="240" w:lineRule="auto"/>
        <w:ind w:left="10915"/>
        <w:rPr>
          <w:rFonts w:ascii="Times New Roman" w:hAnsi="Times New Roman" w:cs="Times New Roman"/>
        </w:rPr>
      </w:pPr>
      <w:r w:rsidRPr="00EC6C19">
        <w:rPr>
          <w:rFonts w:ascii="Times New Roman" w:hAnsi="Times New Roman" w:cs="Times New Roman"/>
        </w:rPr>
        <w:t>Кораблевой А.А.</w:t>
      </w:r>
    </w:p>
    <w:p w:rsidR="00874E7F" w:rsidRDefault="00874E7F" w:rsidP="008444C3">
      <w:pPr>
        <w:spacing w:after="0" w:line="240" w:lineRule="auto"/>
        <w:ind w:left="10915"/>
        <w:rPr>
          <w:rFonts w:ascii="Times New Roman" w:hAnsi="Times New Roman" w:cs="Times New Roman"/>
        </w:rPr>
      </w:pPr>
      <w:r w:rsidRPr="00874E7F">
        <w:rPr>
          <w:rFonts w:ascii="Times New Roman" w:hAnsi="Times New Roman" w:cs="Times New Roman"/>
        </w:rPr>
        <w:t>«   »_______________2019</w:t>
      </w:r>
    </w:p>
    <w:p w:rsidR="00874E7F" w:rsidRPr="008444C3" w:rsidRDefault="00874E7F" w:rsidP="008444C3">
      <w:pPr>
        <w:spacing w:after="0" w:line="240" w:lineRule="auto"/>
        <w:ind w:left="10915"/>
        <w:rPr>
          <w:rFonts w:ascii="Times New Roman" w:hAnsi="Times New Roman" w:cs="Times New Roman"/>
        </w:rPr>
      </w:pPr>
    </w:p>
    <w:p w:rsidR="00874E7F" w:rsidRDefault="00874E7F" w:rsidP="00C45B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2D0E" w:rsidRPr="00166169" w:rsidRDefault="00202D0E" w:rsidP="00202D0E">
      <w:pPr>
        <w:widowControl w:val="0"/>
        <w:shd w:val="clear" w:color="auto" w:fill="FFFFFF"/>
        <w:tabs>
          <w:tab w:val="left" w:pos="28"/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6169">
        <w:rPr>
          <w:rFonts w:ascii="Times New Roman" w:eastAsia="Calibri" w:hAnsi="Times New Roman" w:cs="Times New Roman"/>
          <w:b/>
          <w:sz w:val="24"/>
          <w:szCs w:val="24"/>
        </w:rPr>
        <w:t>Проект «</w:t>
      </w:r>
      <w:r w:rsidR="004E1645" w:rsidRPr="004E16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Региональная стратегия поддержки школ, работающих в неблагоприятных социальных условиях при переходе в эффективный режим работы</w:t>
      </w:r>
      <w:r w:rsidRPr="0016616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D09E6" w:rsidRPr="00FD09E6" w:rsidRDefault="00FD09E6" w:rsidP="00FD09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37BF1" w:rsidRPr="00B1461C" w:rsidRDefault="00D37BF1" w:rsidP="00D37BF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461C">
        <w:rPr>
          <w:rFonts w:ascii="Times New Roman" w:hAnsi="Times New Roman" w:cs="Times New Roman"/>
          <w:b/>
          <w:sz w:val="32"/>
          <w:szCs w:val="32"/>
        </w:rPr>
        <w:t xml:space="preserve">План реализации мероприятий по проекту на </w:t>
      </w:r>
      <w:r>
        <w:rPr>
          <w:rFonts w:ascii="Times New Roman" w:hAnsi="Times New Roman" w:cs="Times New Roman"/>
          <w:b/>
          <w:sz w:val="32"/>
          <w:szCs w:val="32"/>
        </w:rPr>
        <w:t>2020</w:t>
      </w:r>
      <w:r w:rsidRPr="00B1461C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D37BF1" w:rsidRPr="00B1461C" w:rsidRDefault="00D37BF1" w:rsidP="00D37BF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56"/>
        <w:gridCol w:w="3867"/>
        <w:gridCol w:w="4906"/>
        <w:gridCol w:w="2669"/>
        <w:gridCol w:w="2362"/>
      </w:tblGrid>
      <w:tr w:rsidR="00D37BF1" w:rsidRPr="003B4486" w:rsidTr="00395BA4">
        <w:trPr>
          <w:trHeight w:val="871"/>
          <w:tblHeader/>
        </w:trPr>
        <w:tc>
          <w:tcPr>
            <w:tcW w:w="756" w:type="dxa"/>
          </w:tcPr>
          <w:p w:rsidR="00D37BF1" w:rsidRPr="003B4486" w:rsidRDefault="00D37BF1" w:rsidP="0039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37BF1" w:rsidRPr="003B4486" w:rsidRDefault="00D37BF1" w:rsidP="00395B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67" w:type="dxa"/>
          </w:tcPr>
          <w:p w:rsidR="00D37BF1" w:rsidRPr="003B4486" w:rsidRDefault="00D37BF1" w:rsidP="0039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4906" w:type="dxa"/>
          </w:tcPr>
          <w:p w:rsidR="00D37BF1" w:rsidRPr="003B4486" w:rsidRDefault="00D37BF1" w:rsidP="00395BA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</w:pPr>
            <w:r w:rsidRPr="003B4486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2669" w:type="dxa"/>
          </w:tcPr>
          <w:p w:rsidR="00D37BF1" w:rsidRPr="003B4486" w:rsidRDefault="00D37BF1" w:rsidP="00395BA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</w:pPr>
            <w:r w:rsidRPr="003B4486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  <w:t>Сроки</w:t>
            </w:r>
          </w:p>
        </w:tc>
        <w:tc>
          <w:tcPr>
            <w:tcW w:w="2362" w:type="dxa"/>
          </w:tcPr>
          <w:p w:rsidR="00D37BF1" w:rsidRPr="003B4486" w:rsidRDefault="00D37BF1" w:rsidP="00395BA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</w:pPr>
            <w:r w:rsidRPr="003B4486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  <w:t>Ответственные</w:t>
            </w:r>
          </w:p>
        </w:tc>
      </w:tr>
      <w:tr w:rsidR="00D37BF1" w:rsidRPr="003B4486" w:rsidTr="00395BA4">
        <w:tc>
          <w:tcPr>
            <w:tcW w:w="14560" w:type="dxa"/>
            <w:gridSpan w:val="5"/>
          </w:tcPr>
          <w:p w:rsidR="00D37BF1" w:rsidRPr="003B4486" w:rsidRDefault="00D37BF1" w:rsidP="00C005A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поддержки школ в разработке и реализации программ перехода в эффективный режим работы, в том числе через создание инфраструктуры поддержки на муниципальном уровне.</w:t>
            </w:r>
          </w:p>
        </w:tc>
      </w:tr>
      <w:tr w:rsidR="005A0977" w:rsidRPr="003B4486" w:rsidTr="00395BA4">
        <w:trPr>
          <w:trHeight w:val="979"/>
        </w:trPr>
        <w:tc>
          <w:tcPr>
            <w:tcW w:w="756" w:type="dxa"/>
            <w:vMerge w:val="restart"/>
          </w:tcPr>
          <w:p w:rsidR="005A0977" w:rsidRPr="003B4486" w:rsidRDefault="005A0977" w:rsidP="00395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867" w:type="dxa"/>
            <w:vMerge w:val="restart"/>
          </w:tcPr>
          <w:p w:rsidR="005A0977" w:rsidRPr="003B4486" w:rsidRDefault="005A0977" w:rsidP="004A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 - м</w:t>
            </w:r>
            <w:r w:rsidRPr="003B4486">
              <w:rPr>
                <w:rFonts w:ascii="Times New Roman" w:hAnsi="Times New Roman" w:cs="Times New Roman"/>
                <w:sz w:val="24"/>
                <w:szCs w:val="24"/>
              </w:rPr>
              <w:t>етодическая поддержка</w:t>
            </w:r>
          </w:p>
        </w:tc>
        <w:tc>
          <w:tcPr>
            <w:tcW w:w="4906" w:type="dxa"/>
          </w:tcPr>
          <w:p w:rsidR="005A0977" w:rsidRPr="003B4486" w:rsidRDefault="005A0977" w:rsidP="00395BA4">
            <w:pPr>
              <w:ind w:left="-58"/>
              <w:rPr>
                <w:rFonts w:ascii="Times New Roman" w:hAnsi="Times New Roman" w:cs="Times New Roman"/>
                <w:bCs/>
              </w:rPr>
            </w:pPr>
            <w:r w:rsidRPr="003B4486">
              <w:rPr>
                <w:rFonts w:ascii="Times New Roman" w:hAnsi="Times New Roman" w:cs="Times New Roman"/>
                <w:bCs/>
              </w:rPr>
              <w:t xml:space="preserve">Круглый стол </w:t>
            </w:r>
            <w:r>
              <w:rPr>
                <w:rFonts w:ascii="Times New Roman" w:hAnsi="Times New Roman" w:cs="Times New Roman"/>
                <w:bCs/>
              </w:rPr>
              <w:t xml:space="preserve">с представителями муниципальных органов управления образования </w:t>
            </w:r>
            <w:r w:rsidRPr="003B4486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Стратегии поддержки и сопровождения ШНСУ</w:t>
            </w:r>
            <w:r w:rsidRPr="003B448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669" w:type="dxa"/>
          </w:tcPr>
          <w:p w:rsidR="005A0977" w:rsidRPr="003B4486" w:rsidRDefault="005A0977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января 2020</w:t>
            </w:r>
          </w:p>
        </w:tc>
        <w:tc>
          <w:tcPr>
            <w:tcW w:w="2362" w:type="dxa"/>
          </w:tcPr>
          <w:p w:rsidR="005A0977" w:rsidRPr="003B4486" w:rsidRDefault="005A0977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B4486">
              <w:rPr>
                <w:rFonts w:ascii="Times New Roman" w:hAnsi="Times New Roman" w:cs="Times New Roman"/>
                <w:sz w:val="24"/>
                <w:szCs w:val="24"/>
              </w:rPr>
              <w:t xml:space="preserve">ИОЦ </w:t>
            </w:r>
            <w:proofErr w:type="spellStart"/>
            <w:r w:rsidRPr="003B4486">
              <w:rPr>
                <w:rFonts w:ascii="Times New Roman" w:hAnsi="Times New Roman" w:cs="Times New Roman"/>
                <w:sz w:val="24"/>
                <w:szCs w:val="24"/>
              </w:rPr>
              <w:t>Тутаевского</w:t>
            </w:r>
            <w:proofErr w:type="spellEnd"/>
            <w:r w:rsidRPr="003B44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5A0977" w:rsidRPr="003B4486" w:rsidTr="00395BA4">
        <w:trPr>
          <w:trHeight w:val="979"/>
        </w:trPr>
        <w:tc>
          <w:tcPr>
            <w:tcW w:w="756" w:type="dxa"/>
            <w:vMerge/>
          </w:tcPr>
          <w:p w:rsidR="005A0977" w:rsidRPr="003B4486" w:rsidRDefault="005A0977" w:rsidP="00395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7" w:type="dxa"/>
            <w:vMerge/>
          </w:tcPr>
          <w:p w:rsidR="005A0977" w:rsidRPr="003B4486" w:rsidRDefault="005A0977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:rsidR="005A0977" w:rsidRPr="003B4486" w:rsidRDefault="005A0977" w:rsidP="00395BA4">
            <w:pPr>
              <w:ind w:left="-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bCs/>
              </w:rPr>
              <w:t xml:space="preserve">Реализация программы </w:t>
            </w:r>
            <w:proofErr w:type="spellStart"/>
            <w:r w:rsidRPr="003B4486">
              <w:rPr>
                <w:rFonts w:ascii="Times New Roman" w:hAnsi="Times New Roman" w:cs="Times New Roman"/>
                <w:bCs/>
              </w:rPr>
              <w:t>тьюторской</w:t>
            </w:r>
            <w:proofErr w:type="spellEnd"/>
            <w:r w:rsidRPr="003B4486">
              <w:rPr>
                <w:rFonts w:ascii="Times New Roman" w:hAnsi="Times New Roman" w:cs="Times New Roman"/>
                <w:bCs/>
              </w:rPr>
              <w:t xml:space="preserve"> поддержки реализации программ перехода школ в эффективный режим работы в </w:t>
            </w:r>
            <w:proofErr w:type="spellStart"/>
            <w:r w:rsidRPr="003B4486">
              <w:rPr>
                <w:rFonts w:ascii="Times New Roman" w:hAnsi="Times New Roman" w:cs="Times New Roman"/>
                <w:bCs/>
              </w:rPr>
              <w:t>Тутаевском</w:t>
            </w:r>
            <w:proofErr w:type="spellEnd"/>
            <w:r w:rsidRPr="003B4486">
              <w:rPr>
                <w:rFonts w:ascii="Times New Roman" w:hAnsi="Times New Roman" w:cs="Times New Roman"/>
                <w:bCs/>
              </w:rPr>
              <w:t xml:space="preserve"> МР</w:t>
            </w:r>
          </w:p>
        </w:tc>
        <w:tc>
          <w:tcPr>
            <w:tcW w:w="2669" w:type="dxa"/>
          </w:tcPr>
          <w:p w:rsidR="005A0977" w:rsidRPr="003B4486" w:rsidRDefault="005A0977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 2020</w:t>
            </w:r>
          </w:p>
        </w:tc>
        <w:tc>
          <w:tcPr>
            <w:tcW w:w="2362" w:type="dxa"/>
          </w:tcPr>
          <w:p w:rsidR="005A0977" w:rsidRPr="003B4486" w:rsidRDefault="005A0977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sz w:val="24"/>
                <w:szCs w:val="24"/>
              </w:rPr>
              <w:t xml:space="preserve">ИОЦ </w:t>
            </w:r>
            <w:proofErr w:type="spellStart"/>
            <w:r w:rsidRPr="003B4486">
              <w:rPr>
                <w:rFonts w:ascii="Times New Roman" w:hAnsi="Times New Roman" w:cs="Times New Roman"/>
                <w:sz w:val="24"/>
                <w:szCs w:val="24"/>
              </w:rPr>
              <w:t>Тутаевского</w:t>
            </w:r>
            <w:proofErr w:type="spellEnd"/>
            <w:r w:rsidRPr="003B44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5A0977" w:rsidRPr="003B4486" w:rsidTr="00395BA4">
        <w:trPr>
          <w:trHeight w:val="979"/>
        </w:trPr>
        <w:tc>
          <w:tcPr>
            <w:tcW w:w="756" w:type="dxa"/>
            <w:vMerge/>
          </w:tcPr>
          <w:p w:rsidR="005A0977" w:rsidRPr="003B4486" w:rsidRDefault="005A0977" w:rsidP="00395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7" w:type="dxa"/>
            <w:vMerge/>
          </w:tcPr>
          <w:p w:rsidR="005A0977" w:rsidRPr="003B4486" w:rsidRDefault="005A0977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:rsidR="005A0977" w:rsidRPr="003B4486" w:rsidRDefault="005A0977" w:rsidP="00395BA4">
            <w:pPr>
              <w:ind w:left="-5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Разработка ДПП «Разработка программы перехода школы в эффективный режим работы»</w:t>
            </w:r>
          </w:p>
        </w:tc>
        <w:tc>
          <w:tcPr>
            <w:tcW w:w="2669" w:type="dxa"/>
          </w:tcPr>
          <w:p w:rsidR="005A0977" w:rsidRPr="003B4486" w:rsidRDefault="005A0977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 2020</w:t>
            </w:r>
          </w:p>
        </w:tc>
        <w:tc>
          <w:tcPr>
            <w:tcW w:w="2362" w:type="dxa"/>
          </w:tcPr>
          <w:p w:rsidR="005A0977" w:rsidRPr="003B4486" w:rsidRDefault="005A0977" w:rsidP="004A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sz w:val="24"/>
                <w:szCs w:val="24"/>
              </w:rPr>
              <w:t>ЦРИИ</w:t>
            </w:r>
          </w:p>
          <w:p w:rsidR="005A0977" w:rsidRPr="003B4486" w:rsidRDefault="005A0977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77" w:rsidRPr="003B4486" w:rsidTr="00395BA4">
        <w:trPr>
          <w:trHeight w:val="979"/>
        </w:trPr>
        <w:tc>
          <w:tcPr>
            <w:tcW w:w="756" w:type="dxa"/>
            <w:vMerge/>
          </w:tcPr>
          <w:p w:rsidR="005A0977" w:rsidRPr="003B4486" w:rsidRDefault="005A0977" w:rsidP="004A7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7" w:type="dxa"/>
            <w:vMerge/>
          </w:tcPr>
          <w:p w:rsidR="005A0977" w:rsidRPr="003B4486" w:rsidRDefault="005A0977" w:rsidP="004A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:rsidR="005A0977" w:rsidRPr="003B4486" w:rsidRDefault="005A0977" w:rsidP="004A7771">
            <w:pPr>
              <w:ind w:left="-58"/>
              <w:rPr>
                <w:rFonts w:ascii="Times New Roman" w:hAnsi="Times New Roman" w:cs="Times New Roman"/>
                <w:bCs/>
              </w:rPr>
            </w:pPr>
            <w:r w:rsidRPr="003B4486">
              <w:rPr>
                <w:rFonts w:ascii="Times New Roman" w:hAnsi="Times New Roman" w:cs="Times New Roman"/>
                <w:bCs/>
              </w:rPr>
              <w:t xml:space="preserve">Трансляция опыта реализации программы </w:t>
            </w:r>
            <w:proofErr w:type="spellStart"/>
            <w:r w:rsidRPr="003B4486">
              <w:rPr>
                <w:rFonts w:ascii="Times New Roman" w:hAnsi="Times New Roman" w:cs="Times New Roman"/>
                <w:bCs/>
              </w:rPr>
              <w:t>тью-торской</w:t>
            </w:r>
            <w:proofErr w:type="spellEnd"/>
            <w:r w:rsidRPr="003B4486">
              <w:rPr>
                <w:rFonts w:ascii="Times New Roman" w:hAnsi="Times New Roman" w:cs="Times New Roman"/>
                <w:bCs/>
              </w:rPr>
              <w:t xml:space="preserve"> поддержки на </w:t>
            </w:r>
            <w:r>
              <w:rPr>
                <w:rFonts w:ascii="Times New Roman" w:hAnsi="Times New Roman" w:cs="Times New Roman"/>
                <w:bCs/>
              </w:rPr>
              <w:t xml:space="preserve">разных </w:t>
            </w:r>
            <w:r w:rsidRPr="003B4486">
              <w:rPr>
                <w:rFonts w:ascii="Times New Roman" w:hAnsi="Times New Roman" w:cs="Times New Roman"/>
                <w:bCs/>
              </w:rPr>
              <w:t>у</w:t>
            </w:r>
            <w:r>
              <w:rPr>
                <w:rFonts w:ascii="Times New Roman" w:hAnsi="Times New Roman" w:cs="Times New Roman"/>
                <w:bCs/>
              </w:rPr>
              <w:t xml:space="preserve">ровнях через семинары,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669" w:type="dxa"/>
          </w:tcPr>
          <w:p w:rsidR="005A0977" w:rsidRPr="003B4486" w:rsidRDefault="005A0977" w:rsidP="004A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Апрель-ноябрь 2020</w:t>
            </w:r>
          </w:p>
        </w:tc>
        <w:tc>
          <w:tcPr>
            <w:tcW w:w="2362" w:type="dxa"/>
          </w:tcPr>
          <w:p w:rsidR="005A0977" w:rsidRPr="003B4486" w:rsidRDefault="005A0977" w:rsidP="004A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sz w:val="24"/>
                <w:szCs w:val="24"/>
              </w:rPr>
              <w:t>ЦРИИ</w:t>
            </w:r>
          </w:p>
          <w:p w:rsidR="005A0977" w:rsidRPr="003B4486" w:rsidRDefault="005A0977" w:rsidP="004A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sz w:val="24"/>
                <w:szCs w:val="24"/>
              </w:rPr>
              <w:t xml:space="preserve">ИОЦ </w:t>
            </w:r>
            <w:proofErr w:type="spellStart"/>
            <w:r w:rsidRPr="003B4486">
              <w:rPr>
                <w:rFonts w:ascii="Times New Roman" w:hAnsi="Times New Roman" w:cs="Times New Roman"/>
                <w:sz w:val="24"/>
                <w:szCs w:val="24"/>
              </w:rPr>
              <w:t>Тутаевского</w:t>
            </w:r>
            <w:proofErr w:type="spellEnd"/>
            <w:r w:rsidRPr="003B44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5A0977" w:rsidRPr="003B4486" w:rsidTr="00395BA4">
        <w:trPr>
          <w:trHeight w:val="979"/>
        </w:trPr>
        <w:tc>
          <w:tcPr>
            <w:tcW w:w="756" w:type="dxa"/>
            <w:vMerge/>
          </w:tcPr>
          <w:p w:rsidR="005A0977" w:rsidRPr="003B4486" w:rsidRDefault="005A0977" w:rsidP="004A7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7" w:type="dxa"/>
            <w:vMerge/>
          </w:tcPr>
          <w:p w:rsidR="005A0977" w:rsidRPr="003B4486" w:rsidRDefault="005A0977" w:rsidP="004A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:rsidR="005A0977" w:rsidRDefault="005A0977" w:rsidP="004A7771">
            <w:pPr>
              <w:ind w:left="-5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Сопровождение согласования программ перехода школы в эффективный режим работы (в том числе заключение соглашений)</w:t>
            </w:r>
          </w:p>
        </w:tc>
        <w:tc>
          <w:tcPr>
            <w:tcW w:w="2669" w:type="dxa"/>
          </w:tcPr>
          <w:p w:rsidR="005A0977" w:rsidRDefault="005A0977" w:rsidP="004A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Июнь-сентябрь 2020</w:t>
            </w:r>
          </w:p>
        </w:tc>
        <w:tc>
          <w:tcPr>
            <w:tcW w:w="2362" w:type="dxa"/>
          </w:tcPr>
          <w:p w:rsidR="005A0977" w:rsidRPr="003B4486" w:rsidRDefault="005A0977" w:rsidP="004A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ЦРИИ</w:t>
            </w:r>
          </w:p>
        </w:tc>
      </w:tr>
      <w:tr w:rsidR="005A0977" w:rsidRPr="003B4486" w:rsidTr="00395BA4">
        <w:tc>
          <w:tcPr>
            <w:tcW w:w="756" w:type="dxa"/>
            <w:vMerge/>
          </w:tcPr>
          <w:p w:rsidR="005A0977" w:rsidRPr="003B4486" w:rsidRDefault="005A0977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vMerge/>
          </w:tcPr>
          <w:p w:rsidR="005A0977" w:rsidRPr="003B4486" w:rsidRDefault="005A0977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:rsidR="005A0977" w:rsidRPr="003B4486" w:rsidRDefault="005A0977" w:rsidP="004A7771">
            <w:pPr>
              <w:ind w:left="-58"/>
              <w:rPr>
                <w:rFonts w:ascii="Times New Roman" w:hAnsi="Times New Roman" w:cs="Times New Roman"/>
                <w:bCs/>
              </w:rPr>
            </w:pPr>
            <w:r w:rsidRPr="004A7771">
              <w:rPr>
                <w:rFonts w:ascii="Times New Roman" w:hAnsi="Times New Roman" w:cs="Times New Roman"/>
                <w:bCs/>
              </w:rPr>
              <w:t>Разработка и реализация программ тьюторского сопровождения в других муниципальных районах (</w:t>
            </w:r>
            <w:r>
              <w:rPr>
                <w:rFonts w:ascii="Times New Roman" w:hAnsi="Times New Roman" w:cs="Times New Roman"/>
                <w:bCs/>
              </w:rPr>
              <w:t xml:space="preserve">в Ростовском, Даниловском,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Мышкинском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Гаврилов-Ямском районах)</w:t>
            </w:r>
          </w:p>
        </w:tc>
        <w:tc>
          <w:tcPr>
            <w:tcW w:w="2669" w:type="dxa"/>
          </w:tcPr>
          <w:p w:rsidR="005A0977" w:rsidRPr="003B4486" w:rsidRDefault="005A0977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 2020</w:t>
            </w:r>
          </w:p>
        </w:tc>
        <w:tc>
          <w:tcPr>
            <w:tcW w:w="2362" w:type="dxa"/>
          </w:tcPr>
          <w:p w:rsidR="005A0977" w:rsidRDefault="005A0977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ЦРИИ</w:t>
            </w:r>
          </w:p>
          <w:p w:rsidR="005A0977" w:rsidRPr="003B4486" w:rsidRDefault="005A0977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sz w:val="24"/>
                <w:szCs w:val="24"/>
              </w:rPr>
              <w:t xml:space="preserve">ИОЦ </w:t>
            </w:r>
            <w:proofErr w:type="spellStart"/>
            <w:r w:rsidRPr="003B4486">
              <w:rPr>
                <w:rFonts w:ascii="Times New Roman" w:hAnsi="Times New Roman" w:cs="Times New Roman"/>
                <w:sz w:val="24"/>
                <w:szCs w:val="24"/>
              </w:rPr>
              <w:t>Тутаевского</w:t>
            </w:r>
            <w:proofErr w:type="spellEnd"/>
            <w:r w:rsidRPr="003B44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5A0977" w:rsidRPr="003B4486" w:rsidTr="00395BA4">
        <w:tc>
          <w:tcPr>
            <w:tcW w:w="756" w:type="dxa"/>
            <w:vMerge/>
          </w:tcPr>
          <w:p w:rsidR="005A0977" w:rsidRPr="003B4486" w:rsidRDefault="005A0977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vMerge/>
          </w:tcPr>
          <w:p w:rsidR="005A0977" w:rsidRPr="003B4486" w:rsidRDefault="005A0977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:rsidR="005A0977" w:rsidRPr="004A7771" w:rsidRDefault="005A0977" w:rsidP="004A7771">
            <w:pPr>
              <w:ind w:left="-58"/>
              <w:rPr>
                <w:rFonts w:ascii="Times New Roman" w:hAnsi="Times New Roman" w:cs="Times New Roman"/>
                <w:bCs/>
              </w:rPr>
            </w:pPr>
            <w:r w:rsidRPr="004A7771">
              <w:rPr>
                <w:rFonts w:ascii="Times New Roman" w:hAnsi="Times New Roman" w:cs="Times New Roman"/>
                <w:bCs/>
              </w:rPr>
              <w:t>Формирование муниципальных команд по разработке и реализации программ поддержки школ при переходе в эффективный режим работы</w:t>
            </w:r>
          </w:p>
        </w:tc>
        <w:tc>
          <w:tcPr>
            <w:tcW w:w="2669" w:type="dxa"/>
          </w:tcPr>
          <w:p w:rsidR="005A0977" w:rsidRDefault="005A0977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 2020</w:t>
            </w:r>
          </w:p>
        </w:tc>
        <w:tc>
          <w:tcPr>
            <w:tcW w:w="2362" w:type="dxa"/>
          </w:tcPr>
          <w:p w:rsidR="005A0977" w:rsidRDefault="005A0977" w:rsidP="00C0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ЦРИИ</w:t>
            </w:r>
          </w:p>
          <w:p w:rsidR="005A0977" w:rsidRDefault="005A0977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77" w:rsidRPr="003B4486" w:rsidTr="00395BA4">
        <w:tc>
          <w:tcPr>
            <w:tcW w:w="756" w:type="dxa"/>
            <w:vMerge/>
          </w:tcPr>
          <w:p w:rsidR="005A0977" w:rsidRPr="003B4486" w:rsidRDefault="005A0977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vMerge/>
          </w:tcPr>
          <w:p w:rsidR="005A0977" w:rsidRPr="003B4486" w:rsidRDefault="005A0977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:rsidR="005A0977" w:rsidRPr="004A7771" w:rsidRDefault="005A0977" w:rsidP="004A7771">
            <w:pPr>
              <w:ind w:left="-58"/>
              <w:rPr>
                <w:rFonts w:ascii="Times New Roman" w:hAnsi="Times New Roman" w:cs="Times New Roman"/>
                <w:bCs/>
              </w:rPr>
            </w:pPr>
            <w:r w:rsidRPr="005A0977">
              <w:rPr>
                <w:rFonts w:ascii="Times New Roman" w:hAnsi="Times New Roman" w:cs="Times New Roman"/>
                <w:bCs/>
              </w:rPr>
              <w:t>Разработка критериев и показателей результативности реализации программ поддержки школ.</w:t>
            </w:r>
          </w:p>
        </w:tc>
        <w:tc>
          <w:tcPr>
            <w:tcW w:w="2669" w:type="dxa"/>
          </w:tcPr>
          <w:p w:rsidR="005A0977" w:rsidRDefault="005A0977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 2020</w:t>
            </w:r>
          </w:p>
        </w:tc>
        <w:tc>
          <w:tcPr>
            <w:tcW w:w="2362" w:type="dxa"/>
          </w:tcPr>
          <w:p w:rsidR="005A0977" w:rsidRDefault="005A0977" w:rsidP="00C0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sz w:val="24"/>
                <w:szCs w:val="24"/>
              </w:rPr>
              <w:t xml:space="preserve">ИОЦ </w:t>
            </w:r>
            <w:proofErr w:type="spellStart"/>
            <w:r w:rsidRPr="003B4486">
              <w:rPr>
                <w:rFonts w:ascii="Times New Roman" w:hAnsi="Times New Roman" w:cs="Times New Roman"/>
                <w:sz w:val="24"/>
                <w:szCs w:val="24"/>
              </w:rPr>
              <w:t>Тутаевского</w:t>
            </w:r>
            <w:proofErr w:type="spellEnd"/>
            <w:r w:rsidRPr="003B44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D37BF1" w:rsidRPr="003B4486" w:rsidTr="00395BA4">
        <w:tc>
          <w:tcPr>
            <w:tcW w:w="14560" w:type="dxa"/>
            <w:gridSpan w:val="5"/>
          </w:tcPr>
          <w:p w:rsidR="00D37BF1" w:rsidRPr="003B4486" w:rsidRDefault="00D37BF1" w:rsidP="00395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Создание условий и поддержка участия школ, работающих в неблагоприятных социальных условиях, в конкурсах и проектах регионального и муниципального уровнях</w:t>
            </w:r>
          </w:p>
        </w:tc>
      </w:tr>
      <w:tr w:rsidR="00D37BF1" w:rsidRPr="003B4486" w:rsidTr="00395BA4">
        <w:tc>
          <w:tcPr>
            <w:tcW w:w="756" w:type="dxa"/>
            <w:vMerge w:val="restart"/>
          </w:tcPr>
          <w:p w:rsidR="00D37BF1" w:rsidRPr="003B4486" w:rsidRDefault="002B7033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67" w:type="dxa"/>
            <w:vMerge w:val="restart"/>
          </w:tcPr>
          <w:p w:rsidR="00D37BF1" w:rsidRPr="003B4486" w:rsidRDefault="00D37BF1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sz w:val="24"/>
                <w:szCs w:val="24"/>
              </w:rPr>
              <w:t>Деятельность в качестве соисполнителя РИП «Технология создания профессиональных обучающихся сообществ как средство повышения профессиональной компетентности педагогов в школах при переходе в эффективный режим работы»</w:t>
            </w:r>
          </w:p>
        </w:tc>
        <w:tc>
          <w:tcPr>
            <w:tcW w:w="4906" w:type="dxa"/>
          </w:tcPr>
          <w:p w:rsidR="00D37BF1" w:rsidRPr="003B4486" w:rsidRDefault="00C005AB" w:rsidP="00C005AB">
            <w:pPr>
              <w:ind w:left="-5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Подготовка рукописи монографии «Профессиональные обучающиеся сообщества как средство повышения качества преподавания в школах» (итоговый продукт деятельности РИП)</w:t>
            </w:r>
          </w:p>
        </w:tc>
        <w:tc>
          <w:tcPr>
            <w:tcW w:w="2669" w:type="dxa"/>
          </w:tcPr>
          <w:p w:rsidR="00D37BF1" w:rsidRPr="003B4486" w:rsidRDefault="00C005AB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2362" w:type="dxa"/>
          </w:tcPr>
          <w:p w:rsidR="00D37BF1" w:rsidRPr="003B4486" w:rsidRDefault="00D37BF1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sz w:val="24"/>
                <w:szCs w:val="24"/>
              </w:rPr>
              <w:t>ЦРИИ</w:t>
            </w:r>
          </w:p>
          <w:p w:rsidR="00D37BF1" w:rsidRPr="003B4486" w:rsidRDefault="00D37BF1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sz w:val="24"/>
                <w:szCs w:val="24"/>
              </w:rPr>
              <w:t>КНО</w:t>
            </w:r>
          </w:p>
        </w:tc>
      </w:tr>
      <w:tr w:rsidR="00D37BF1" w:rsidRPr="003B4486" w:rsidTr="00395BA4">
        <w:tc>
          <w:tcPr>
            <w:tcW w:w="756" w:type="dxa"/>
            <w:vMerge/>
          </w:tcPr>
          <w:p w:rsidR="00D37BF1" w:rsidRPr="003B4486" w:rsidRDefault="00D37BF1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vMerge/>
          </w:tcPr>
          <w:p w:rsidR="00D37BF1" w:rsidRPr="003B4486" w:rsidRDefault="00D37BF1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:rsidR="00D37BF1" w:rsidRPr="003B4486" w:rsidRDefault="00C005AB" w:rsidP="00395BA4">
            <w:pPr>
              <w:ind w:left="-5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Подготовка пакета материалов по итогам деятельности РИП</w:t>
            </w:r>
          </w:p>
        </w:tc>
        <w:tc>
          <w:tcPr>
            <w:tcW w:w="2669" w:type="dxa"/>
          </w:tcPr>
          <w:p w:rsidR="00D37BF1" w:rsidRPr="003B4486" w:rsidRDefault="00C005AB" w:rsidP="000D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20 </w:t>
            </w:r>
            <w:r w:rsidR="000D5824">
              <w:rPr>
                <w:rFonts w:ascii="Times New Roman" w:hAnsi="Times New Roman" w:cs="Times New Roman"/>
                <w:sz w:val="24"/>
                <w:szCs w:val="24"/>
              </w:rPr>
              <w:t xml:space="preserve">февраля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D37BF1" w:rsidRPr="003B4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:rsidR="00D37BF1" w:rsidRPr="003B4486" w:rsidRDefault="00D37BF1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sz w:val="24"/>
                <w:szCs w:val="24"/>
              </w:rPr>
              <w:t>ЦРИИ</w:t>
            </w:r>
          </w:p>
          <w:p w:rsidR="00D37BF1" w:rsidRPr="003B4486" w:rsidRDefault="00D37BF1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sz w:val="24"/>
                <w:szCs w:val="24"/>
              </w:rPr>
              <w:t>Директора ОО</w:t>
            </w:r>
          </w:p>
        </w:tc>
      </w:tr>
      <w:tr w:rsidR="00D37BF1" w:rsidRPr="003B4486" w:rsidTr="00395BA4">
        <w:tc>
          <w:tcPr>
            <w:tcW w:w="756" w:type="dxa"/>
            <w:vMerge w:val="restart"/>
          </w:tcPr>
          <w:p w:rsidR="00D37BF1" w:rsidRPr="003B4486" w:rsidRDefault="002B7033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67" w:type="dxa"/>
            <w:vMerge w:val="restart"/>
          </w:tcPr>
          <w:p w:rsidR="00D37BF1" w:rsidRPr="003B4486" w:rsidRDefault="00D37BF1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евразийском образовательном форуме, научно-практических конференциях, </w:t>
            </w:r>
            <w:proofErr w:type="spellStart"/>
            <w:r w:rsidRPr="003B4486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3B4486">
              <w:rPr>
                <w:rFonts w:ascii="Times New Roman" w:hAnsi="Times New Roman" w:cs="Times New Roman"/>
                <w:sz w:val="24"/>
                <w:szCs w:val="24"/>
              </w:rPr>
              <w:t>, видеоконференциях, в конкурсах среди образовательных организации, в конкурсах профессионального мастерства и т.д.</w:t>
            </w:r>
          </w:p>
        </w:tc>
        <w:tc>
          <w:tcPr>
            <w:tcW w:w="4906" w:type="dxa"/>
          </w:tcPr>
          <w:p w:rsidR="00D37BF1" w:rsidRPr="003B4486" w:rsidRDefault="00D37BF1" w:rsidP="00395BA4">
            <w:pPr>
              <w:ind w:left="-58"/>
              <w:rPr>
                <w:rFonts w:ascii="Times New Roman" w:hAnsi="Times New Roman" w:cs="Times New Roman"/>
                <w:bCs/>
              </w:rPr>
            </w:pPr>
            <w:r w:rsidRPr="003B4486">
              <w:rPr>
                <w:rFonts w:ascii="Times New Roman" w:hAnsi="Times New Roman" w:cs="Times New Roman"/>
                <w:bCs/>
              </w:rPr>
              <w:t xml:space="preserve">Межрегиональная конференция </w:t>
            </w:r>
            <w:r w:rsidR="00C005AB">
              <w:rPr>
                <w:rFonts w:ascii="Times New Roman" w:hAnsi="Times New Roman" w:cs="Times New Roman"/>
                <w:bCs/>
              </w:rPr>
              <w:t xml:space="preserve">(секция) </w:t>
            </w:r>
            <w:r w:rsidRPr="003B4486">
              <w:rPr>
                <w:rFonts w:ascii="Times New Roman" w:hAnsi="Times New Roman" w:cs="Times New Roman"/>
                <w:bCs/>
              </w:rPr>
              <w:t>по проекту «Эффективная школа»</w:t>
            </w:r>
          </w:p>
        </w:tc>
        <w:tc>
          <w:tcPr>
            <w:tcW w:w="2669" w:type="dxa"/>
          </w:tcPr>
          <w:p w:rsidR="00D37BF1" w:rsidRPr="003B4486" w:rsidRDefault="00D37BF1" w:rsidP="00C0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C005A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62" w:type="dxa"/>
          </w:tcPr>
          <w:p w:rsidR="00D37BF1" w:rsidRPr="003B4486" w:rsidRDefault="00D37BF1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sz w:val="24"/>
                <w:szCs w:val="24"/>
              </w:rPr>
              <w:t>ЦРИИ</w:t>
            </w:r>
          </w:p>
          <w:p w:rsidR="00D37BF1" w:rsidRPr="003B4486" w:rsidRDefault="00D37BF1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sz w:val="24"/>
                <w:szCs w:val="24"/>
              </w:rPr>
              <w:t>КНО</w:t>
            </w:r>
          </w:p>
          <w:p w:rsidR="00D37BF1" w:rsidRPr="003B4486" w:rsidRDefault="00D37BF1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sz w:val="24"/>
                <w:szCs w:val="24"/>
              </w:rPr>
              <w:t>ЦСОЗН</w:t>
            </w:r>
          </w:p>
        </w:tc>
      </w:tr>
      <w:tr w:rsidR="00D37BF1" w:rsidRPr="003B4486" w:rsidTr="00395BA4">
        <w:tc>
          <w:tcPr>
            <w:tcW w:w="756" w:type="dxa"/>
            <w:vMerge/>
          </w:tcPr>
          <w:p w:rsidR="00D37BF1" w:rsidRPr="003B4486" w:rsidRDefault="00D37BF1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vMerge/>
          </w:tcPr>
          <w:p w:rsidR="00D37BF1" w:rsidRPr="003B4486" w:rsidRDefault="00D37BF1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:rsidR="00D37BF1" w:rsidRPr="003B4486" w:rsidRDefault="00D37BF1" w:rsidP="00395BA4">
            <w:pPr>
              <w:ind w:left="-58"/>
              <w:rPr>
                <w:rFonts w:ascii="Times New Roman" w:hAnsi="Times New Roman" w:cs="Times New Roman"/>
                <w:bCs/>
              </w:rPr>
            </w:pPr>
            <w:r w:rsidRPr="003B4486">
              <w:rPr>
                <w:rFonts w:ascii="Times New Roman" w:hAnsi="Times New Roman" w:cs="Times New Roman"/>
                <w:bCs/>
              </w:rPr>
              <w:t>Межрегиональная научно-практическая конференция «Актуальные вопросы развития образования в</w:t>
            </w:r>
            <w:r w:rsidR="00C005AB">
              <w:rPr>
                <w:rFonts w:ascii="Times New Roman" w:hAnsi="Times New Roman" w:cs="Times New Roman"/>
                <w:bCs/>
              </w:rPr>
              <w:t xml:space="preserve"> Ярославской области: итоги 2020</w:t>
            </w:r>
            <w:r w:rsidRPr="003B4486">
              <w:rPr>
                <w:rFonts w:ascii="Times New Roman" w:hAnsi="Times New Roman" w:cs="Times New Roman"/>
                <w:bCs/>
              </w:rPr>
              <w:t xml:space="preserve"> года»</w:t>
            </w:r>
          </w:p>
        </w:tc>
        <w:tc>
          <w:tcPr>
            <w:tcW w:w="2669" w:type="dxa"/>
          </w:tcPr>
          <w:p w:rsidR="00D37BF1" w:rsidRDefault="00C005AB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  <w:p w:rsidR="00C005AB" w:rsidRPr="003B4486" w:rsidRDefault="00C005AB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37BF1" w:rsidRPr="003B4486" w:rsidRDefault="00D37BF1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sz w:val="24"/>
                <w:szCs w:val="24"/>
              </w:rPr>
              <w:t>ЦРИИ</w:t>
            </w:r>
          </w:p>
          <w:p w:rsidR="00D37BF1" w:rsidRPr="003B4486" w:rsidRDefault="00D37BF1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sz w:val="24"/>
                <w:szCs w:val="24"/>
              </w:rPr>
              <w:t>ШНСУ</w:t>
            </w:r>
          </w:p>
          <w:p w:rsidR="00D37BF1" w:rsidRPr="003B4486" w:rsidRDefault="00D37BF1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5AB" w:rsidRPr="003B4486" w:rsidTr="00395BA4">
        <w:tc>
          <w:tcPr>
            <w:tcW w:w="756" w:type="dxa"/>
          </w:tcPr>
          <w:p w:rsidR="00C005AB" w:rsidRPr="003B4486" w:rsidRDefault="002B7033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67" w:type="dxa"/>
          </w:tcPr>
          <w:p w:rsidR="00C005AB" w:rsidRPr="003B4486" w:rsidRDefault="00765461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образовательных организаций</w:t>
            </w:r>
          </w:p>
        </w:tc>
        <w:tc>
          <w:tcPr>
            <w:tcW w:w="4906" w:type="dxa"/>
          </w:tcPr>
          <w:p w:rsidR="00C005AB" w:rsidRPr="003B4486" w:rsidRDefault="00765461" w:rsidP="00395BA4">
            <w:pPr>
              <w:ind w:left="-58"/>
              <w:rPr>
                <w:rFonts w:ascii="Times New Roman" w:hAnsi="Times New Roman" w:cs="Times New Roman"/>
                <w:bCs/>
              </w:rPr>
            </w:pPr>
            <w:r w:rsidRPr="00765461">
              <w:rPr>
                <w:rFonts w:ascii="Times New Roman" w:hAnsi="Times New Roman" w:cs="Times New Roman"/>
                <w:bCs/>
              </w:rPr>
              <w:t>Конкурсный отбор организаций по направлению «Повышение качества образования в школах с низкими результатами обучения и в школах, функционирующих в неблагоприятных социальных условиях, путём реализации региональных проектов и распространение их результатов»</w:t>
            </w:r>
          </w:p>
        </w:tc>
        <w:tc>
          <w:tcPr>
            <w:tcW w:w="2669" w:type="dxa"/>
          </w:tcPr>
          <w:p w:rsidR="00C005AB" w:rsidRDefault="00765461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2020</w:t>
            </w:r>
          </w:p>
        </w:tc>
        <w:tc>
          <w:tcPr>
            <w:tcW w:w="2362" w:type="dxa"/>
          </w:tcPr>
          <w:p w:rsidR="00C005AB" w:rsidRPr="003B4486" w:rsidRDefault="00765461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ЦРИИ</w:t>
            </w:r>
          </w:p>
        </w:tc>
      </w:tr>
      <w:tr w:rsidR="00D37BF1" w:rsidRPr="003B4486" w:rsidTr="00395BA4">
        <w:tc>
          <w:tcPr>
            <w:tcW w:w="14560" w:type="dxa"/>
            <w:gridSpan w:val="5"/>
          </w:tcPr>
          <w:p w:rsidR="00D37BF1" w:rsidRPr="003B4486" w:rsidRDefault="00D37BF1" w:rsidP="0076546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Разработка и совершенствование системы научно-методического сопровождения реализации программ перехода школы в эффективный режим работы</w:t>
            </w:r>
          </w:p>
        </w:tc>
      </w:tr>
      <w:tr w:rsidR="00D37BF1" w:rsidRPr="003B4486" w:rsidTr="00395BA4">
        <w:tc>
          <w:tcPr>
            <w:tcW w:w="756" w:type="dxa"/>
            <w:vMerge w:val="restart"/>
          </w:tcPr>
          <w:p w:rsidR="00D37BF1" w:rsidRPr="003B4486" w:rsidRDefault="00765461" w:rsidP="0039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3867" w:type="dxa"/>
            <w:vMerge w:val="restart"/>
          </w:tcPr>
          <w:p w:rsidR="00D37BF1" w:rsidRPr="003B4486" w:rsidRDefault="00D37BF1" w:rsidP="00395BA4">
            <w:pPr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</w:t>
            </w:r>
          </w:p>
        </w:tc>
        <w:tc>
          <w:tcPr>
            <w:tcW w:w="4906" w:type="dxa"/>
          </w:tcPr>
          <w:p w:rsidR="00D37BF1" w:rsidRPr="003B4486" w:rsidRDefault="00D37BF1" w:rsidP="00395BA4">
            <w:pPr>
              <w:snapToGrid w:val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sz w:val="24"/>
                <w:szCs w:val="24"/>
              </w:rPr>
              <w:t>Консультации для ОУ по вопросам реализации программ улучшения результатов.</w:t>
            </w:r>
          </w:p>
        </w:tc>
        <w:tc>
          <w:tcPr>
            <w:tcW w:w="2669" w:type="dxa"/>
          </w:tcPr>
          <w:p w:rsidR="00D37BF1" w:rsidRPr="003B4486" w:rsidRDefault="00D37BF1" w:rsidP="00395BA4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3B4486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Постоянно (по мере необходимости)</w:t>
            </w:r>
          </w:p>
        </w:tc>
        <w:tc>
          <w:tcPr>
            <w:tcW w:w="2362" w:type="dxa"/>
          </w:tcPr>
          <w:p w:rsidR="00D37BF1" w:rsidRPr="003B4486" w:rsidRDefault="00D37BF1" w:rsidP="00395B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bCs/>
                <w:sz w:val="24"/>
                <w:szCs w:val="24"/>
              </w:rPr>
              <w:t>ЦРИИ</w:t>
            </w:r>
          </w:p>
        </w:tc>
      </w:tr>
      <w:tr w:rsidR="00D37BF1" w:rsidRPr="003B4486" w:rsidTr="00395BA4">
        <w:tc>
          <w:tcPr>
            <w:tcW w:w="756" w:type="dxa"/>
            <w:vMerge/>
          </w:tcPr>
          <w:p w:rsidR="00D37BF1" w:rsidRPr="003B4486" w:rsidRDefault="00D37BF1" w:rsidP="0039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7" w:type="dxa"/>
            <w:vMerge/>
          </w:tcPr>
          <w:p w:rsidR="00D37BF1" w:rsidRPr="003B4486" w:rsidRDefault="00D37BF1" w:rsidP="00395BA4">
            <w:pPr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:rsidR="00D37BF1" w:rsidRPr="003B4486" w:rsidRDefault="00D37BF1" w:rsidP="00395BA4">
            <w:pPr>
              <w:snapToGrid w:val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 с коллективами школ по формированию мотивации на развитие</w:t>
            </w:r>
          </w:p>
        </w:tc>
        <w:tc>
          <w:tcPr>
            <w:tcW w:w="2669" w:type="dxa"/>
          </w:tcPr>
          <w:p w:rsidR="00D37BF1" w:rsidRPr="003B4486" w:rsidRDefault="00D37BF1" w:rsidP="00395BA4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3B4486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По мере необходимости</w:t>
            </w:r>
          </w:p>
        </w:tc>
        <w:tc>
          <w:tcPr>
            <w:tcW w:w="2362" w:type="dxa"/>
          </w:tcPr>
          <w:p w:rsidR="00D37BF1" w:rsidRPr="003B4486" w:rsidRDefault="00D37BF1" w:rsidP="00395B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bCs/>
                <w:sz w:val="24"/>
                <w:szCs w:val="24"/>
              </w:rPr>
              <w:t>КНО, ЦРИИ</w:t>
            </w:r>
          </w:p>
        </w:tc>
      </w:tr>
      <w:tr w:rsidR="00D37BF1" w:rsidRPr="003B4486" w:rsidTr="00395BA4">
        <w:tc>
          <w:tcPr>
            <w:tcW w:w="756" w:type="dxa"/>
            <w:vMerge w:val="restart"/>
          </w:tcPr>
          <w:p w:rsidR="00D37BF1" w:rsidRPr="003B4486" w:rsidRDefault="00765461" w:rsidP="0039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3867" w:type="dxa"/>
            <w:vMerge w:val="restart"/>
          </w:tcPr>
          <w:p w:rsidR="00D37BF1" w:rsidRPr="003B4486" w:rsidRDefault="00D37BF1" w:rsidP="00395BA4">
            <w:pPr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</w:t>
            </w:r>
          </w:p>
        </w:tc>
        <w:tc>
          <w:tcPr>
            <w:tcW w:w="4906" w:type="dxa"/>
          </w:tcPr>
          <w:p w:rsidR="00D37BF1" w:rsidRPr="003B4486" w:rsidRDefault="00D37BF1" w:rsidP="00395B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sz w:val="24"/>
                <w:szCs w:val="24"/>
              </w:rPr>
              <w:t>Экспертиза материалов ОУ, реализующих программы улучшений.</w:t>
            </w:r>
          </w:p>
        </w:tc>
        <w:tc>
          <w:tcPr>
            <w:tcW w:w="2669" w:type="dxa"/>
          </w:tcPr>
          <w:p w:rsidR="00D37BF1" w:rsidRPr="003B4486" w:rsidRDefault="00D37BF1" w:rsidP="00395B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B44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3B44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44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мере</w:t>
            </w:r>
            <w:proofErr w:type="spellEnd"/>
            <w:r w:rsidRPr="003B44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448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необходимости</w:t>
            </w:r>
            <w:proofErr w:type="spellEnd"/>
          </w:p>
        </w:tc>
        <w:tc>
          <w:tcPr>
            <w:tcW w:w="2362" w:type="dxa"/>
          </w:tcPr>
          <w:p w:rsidR="00D37BF1" w:rsidRPr="003B4486" w:rsidRDefault="00D37BF1" w:rsidP="00395B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bCs/>
                <w:sz w:val="24"/>
                <w:szCs w:val="24"/>
              </w:rPr>
              <w:t>ЦРИИ</w:t>
            </w:r>
          </w:p>
        </w:tc>
      </w:tr>
      <w:tr w:rsidR="00D37BF1" w:rsidRPr="003B4486" w:rsidTr="00395BA4">
        <w:tc>
          <w:tcPr>
            <w:tcW w:w="756" w:type="dxa"/>
            <w:vMerge/>
          </w:tcPr>
          <w:p w:rsidR="00D37BF1" w:rsidRPr="003B4486" w:rsidRDefault="00D37BF1" w:rsidP="0039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7" w:type="dxa"/>
            <w:vMerge/>
          </w:tcPr>
          <w:p w:rsidR="00D37BF1" w:rsidRPr="003B4486" w:rsidRDefault="00D37BF1" w:rsidP="00395BA4">
            <w:pPr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:rsidR="00D37BF1" w:rsidRPr="003B4486" w:rsidRDefault="00D37BF1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отчетных материалов</w:t>
            </w:r>
          </w:p>
        </w:tc>
        <w:tc>
          <w:tcPr>
            <w:tcW w:w="2669" w:type="dxa"/>
          </w:tcPr>
          <w:p w:rsidR="00D37BF1" w:rsidRPr="003B4486" w:rsidRDefault="00D37BF1" w:rsidP="00395B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  <w:r w:rsidR="00765461">
              <w:rPr>
                <w:rFonts w:ascii="Times New Roman" w:hAnsi="Times New Roman" w:cs="Times New Roman"/>
                <w:bCs/>
                <w:sz w:val="24"/>
                <w:szCs w:val="24"/>
              </w:rPr>
              <w:t>-февраль 2020</w:t>
            </w:r>
          </w:p>
        </w:tc>
        <w:tc>
          <w:tcPr>
            <w:tcW w:w="2362" w:type="dxa"/>
          </w:tcPr>
          <w:p w:rsidR="00D37BF1" w:rsidRPr="003B4486" w:rsidRDefault="00D37BF1" w:rsidP="00395B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bCs/>
                <w:sz w:val="24"/>
                <w:szCs w:val="24"/>
              </w:rPr>
              <w:t>Школы, участники проекта</w:t>
            </w:r>
          </w:p>
        </w:tc>
      </w:tr>
      <w:tr w:rsidR="00D37BF1" w:rsidRPr="003B4486" w:rsidTr="00395BA4">
        <w:tc>
          <w:tcPr>
            <w:tcW w:w="756" w:type="dxa"/>
            <w:vMerge/>
          </w:tcPr>
          <w:p w:rsidR="00D37BF1" w:rsidRPr="003B4486" w:rsidRDefault="00D37BF1" w:rsidP="00395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7" w:type="dxa"/>
            <w:vMerge/>
          </w:tcPr>
          <w:p w:rsidR="00D37BF1" w:rsidRPr="003B4486" w:rsidRDefault="00D37BF1" w:rsidP="00395BA4">
            <w:pPr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:rsidR="00D37BF1" w:rsidRPr="003B4486" w:rsidRDefault="00D37BF1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sz w:val="24"/>
                <w:szCs w:val="24"/>
              </w:rPr>
              <w:t>Анализ полученных материалов</w:t>
            </w:r>
          </w:p>
        </w:tc>
        <w:tc>
          <w:tcPr>
            <w:tcW w:w="2669" w:type="dxa"/>
          </w:tcPr>
          <w:p w:rsidR="00D37BF1" w:rsidRPr="003B4486" w:rsidRDefault="00765461" w:rsidP="00395B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Февраль-март 2020</w:t>
            </w:r>
          </w:p>
        </w:tc>
        <w:tc>
          <w:tcPr>
            <w:tcW w:w="2362" w:type="dxa"/>
          </w:tcPr>
          <w:p w:rsidR="00D37BF1" w:rsidRPr="003B4486" w:rsidRDefault="00D37BF1" w:rsidP="00395B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bCs/>
                <w:sz w:val="24"/>
                <w:szCs w:val="24"/>
              </w:rPr>
              <w:t>ЦРИИ</w:t>
            </w:r>
          </w:p>
          <w:p w:rsidR="00D37BF1" w:rsidRPr="003B4486" w:rsidRDefault="00D37BF1" w:rsidP="00395B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7BF1" w:rsidRPr="003B4486" w:rsidTr="00395BA4">
        <w:trPr>
          <w:trHeight w:val="562"/>
        </w:trPr>
        <w:tc>
          <w:tcPr>
            <w:tcW w:w="756" w:type="dxa"/>
          </w:tcPr>
          <w:p w:rsidR="00D37BF1" w:rsidRPr="003B4486" w:rsidRDefault="00765461" w:rsidP="00395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3867" w:type="dxa"/>
          </w:tcPr>
          <w:p w:rsidR="00D37BF1" w:rsidRPr="003B4486" w:rsidRDefault="00D37BF1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педагогов</w:t>
            </w:r>
          </w:p>
        </w:tc>
        <w:tc>
          <w:tcPr>
            <w:tcW w:w="4906" w:type="dxa"/>
          </w:tcPr>
          <w:p w:rsidR="00D37BF1" w:rsidRPr="003B4486" w:rsidRDefault="00D37BF1" w:rsidP="0039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</w:t>
            </w:r>
            <w:r w:rsidRPr="003B4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765461" w:rsidRPr="00765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65461" w:rsidRPr="00765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486">
              <w:rPr>
                <w:rFonts w:ascii="Times New Roman" w:hAnsi="Times New Roman" w:cs="Times New Roman"/>
                <w:sz w:val="24"/>
                <w:szCs w:val="24"/>
              </w:rPr>
              <w:t>Летняя школа</w:t>
            </w:r>
          </w:p>
        </w:tc>
        <w:tc>
          <w:tcPr>
            <w:tcW w:w="2669" w:type="dxa"/>
          </w:tcPr>
          <w:p w:rsidR="00D37BF1" w:rsidRPr="003B4486" w:rsidRDefault="00D37BF1" w:rsidP="00395B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486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  <w:r w:rsidR="007654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2020</w:t>
            </w:r>
          </w:p>
        </w:tc>
        <w:tc>
          <w:tcPr>
            <w:tcW w:w="2362" w:type="dxa"/>
          </w:tcPr>
          <w:p w:rsidR="00D37BF1" w:rsidRPr="003B4486" w:rsidRDefault="00D37BF1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bCs/>
                <w:sz w:val="24"/>
                <w:szCs w:val="24"/>
              </w:rPr>
              <w:t>ЦРИИ</w:t>
            </w:r>
          </w:p>
        </w:tc>
      </w:tr>
      <w:tr w:rsidR="00D37BF1" w:rsidRPr="003B4486" w:rsidTr="00395BA4">
        <w:tc>
          <w:tcPr>
            <w:tcW w:w="756" w:type="dxa"/>
          </w:tcPr>
          <w:p w:rsidR="00D37BF1" w:rsidRPr="003B4486" w:rsidRDefault="00765461" w:rsidP="00395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3867" w:type="dxa"/>
          </w:tcPr>
          <w:p w:rsidR="00D37BF1" w:rsidRPr="003B4486" w:rsidRDefault="00D37BF1" w:rsidP="00395BA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информационной поддержки проекта</w:t>
            </w:r>
          </w:p>
        </w:tc>
        <w:tc>
          <w:tcPr>
            <w:tcW w:w="4906" w:type="dxa"/>
          </w:tcPr>
          <w:p w:rsidR="00D37BF1" w:rsidRPr="003B4486" w:rsidRDefault="00D37BF1" w:rsidP="00395BA4">
            <w:pPr>
              <w:widowControl w:val="0"/>
              <w:suppressLineNumbers/>
              <w:suppressAutoHyphens/>
              <w:snapToGrid w:val="0"/>
              <w:ind w:left="95" w:right="5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3B4486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Подготовка информации о ходе и результатах реализации проекта на сайт ГАУ ДПО ЯО ИРО</w:t>
            </w:r>
          </w:p>
        </w:tc>
        <w:tc>
          <w:tcPr>
            <w:tcW w:w="2669" w:type="dxa"/>
          </w:tcPr>
          <w:p w:rsidR="00D37BF1" w:rsidRPr="003B4486" w:rsidRDefault="00D37BF1" w:rsidP="00395BA4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3B4486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Не реже</w:t>
            </w:r>
          </w:p>
          <w:p w:rsidR="00D37BF1" w:rsidRPr="003B4486" w:rsidRDefault="00D37BF1" w:rsidP="00395BA4">
            <w:pPr>
              <w:widowControl w:val="0"/>
              <w:suppressLineNumbers/>
              <w:suppressAutoHyphens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3B4486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1 раза в полугодие, новостная страница по мере необходимости</w:t>
            </w:r>
          </w:p>
        </w:tc>
        <w:tc>
          <w:tcPr>
            <w:tcW w:w="2362" w:type="dxa"/>
          </w:tcPr>
          <w:p w:rsidR="00D37BF1" w:rsidRPr="003B4486" w:rsidRDefault="00D37BF1" w:rsidP="00395BA4">
            <w:pPr>
              <w:rPr>
                <w:rFonts w:ascii="Calibri" w:hAnsi="Calibri" w:cs="Times New Roman"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bCs/>
                <w:sz w:val="24"/>
                <w:szCs w:val="24"/>
              </w:rPr>
              <w:t>ЦРИИ</w:t>
            </w:r>
          </w:p>
        </w:tc>
      </w:tr>
      <w:tr w:rsidR="00765461" w:rsidRPr="003B4486" w:rsidTr="0063061C">
        <w:trPr>
          <w:trHeight w:val="1114"/>
        </w:trPr>
        <w:tc>
          <w:tcPr>
            <w:tcW w:w="756" w:type="dxa"/>
            <w:vMerge w:val="restart"/>
          </w:tcPr>
          <w:p w:rsidR="00765461" w:rsidRPr="003B4486" w:rsidRDefault="00322E7D" w:rsidP="00395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3867" w:type="dxa"/>
            <w:vMerge w:val="restart"/>
          </w:tcPr>
          <w:p w:rsidR="00765461" w:rsidRPr="003B4486" w:rsidRDefault="00765461" w:rsidP="00395BA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sz w:val="24"/>
                <w:szCs w:val="24"/>
              </w:rPr>
              <w:t>Обмен успешными практиками и трансляция опыта</w:t>
            </w:r>
          </w:p>
        </w:tc>
        <w:tc>
          <w:tcPr>
            <w:tcW w:w="4906" w:type="dxa"/>
          </w:tcPr>
          <w:p w:rsidR="00765461" w:rsidRPr="003B4486" w:rsidRDefault="00765461" w:rsidP="00395B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bCs/>
                <w:sz w:val="24"/>
                <w:szCs w:val="24"/>
              </w:rPr>
              <w:t>Сбор материалов в банк лучших практик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(материалы обязательно размещаются</w:t>
            </w:r>
            <w:r w:rsidRPr="00765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закрытом ресурсе регионального методического сообщества «Эффективные школы.76»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669" w:type="dxa"/>
          </w:tcPr>
          <w:p w:rsidR="00765461" w:rsidRPr="003B4486" w:rsidRDefault="00765461" w:rsidP="00395B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Ноябрь-декабрь 2020</w:t>
            </w:r>
          </w:p>
        </w:tc>
        <w:tc>
          <w:tcPr>
            <w:tcW w:w="2362" w:type="dxa"/>
          </w:tcPr>
          <w:p w:rsidR="00765461" w:rsidRPr="003B4486" w:rsidRDefault="00765461" w:rsidP="00395B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bCs/>
                <w:sz w:val="24"/>
                <w:szCs w:val="24"/>
              </w:rPr>
              <w:t>ЦРИИ</w:t>
            </w:r>
          </w:p>
          <w:p w:rsidR="00765461" w:rsidRPr="003B4486" w:rsidRDefault="002B7033" w:rsidP="00395B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команды школ</w:t>
            </w:r>
          </w:p>
        </w:tc>
      </w:tr>
      <w:tr w:rsidR="00D37BF1" w:rsidRPr="003B4486" w:rsidTr="00395BA4">
        <w:tc>
          <w:tcPr>
            <w:tcW w:w="756" w:type="dxa"/>
            <w:vMerge/>
          </w:tcPr>
          <w:p w:rsidR="00D37BF1" w:rsidRPr="003B4486" w:rsidRDefault="00D37BF1" w:rsidP="00395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7" w:type="dxa"/>
            <w:vMerge/>
          </w:tcPr>
          <w:p w:rsidR="00D37BF1" w:rsidRPr="003B4486" w:rsidRDefault="00D37BF1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:rsidR="00D37BF1" w:rsidRPr="003B4486" w:rsidRDefault="00D37BF1" w:rsidP="00395BA4">
            <w:pPr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3B4486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Размещение материалов на закрытом ресурсе регионального методического сообщества «Эффективные школы.76»</w:t>
            </w:r>
          </w:p>
        </w:tc>
        <w:tc>
          <w:tcPr>
            <w:tcW w:w="2669" w:type="dxa"/>
          </w:tcPr>
          <w:p w:rsidR="00D37BF1" w:rsidRPr="003B4486" w:rsidRDefault="00D37BF1" w:rsidP="00765461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3B4486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Не реже 1 раза в </w:t>
            </w:r>
            <w:r w:rsidR="00765461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квартал</w:t>
            </w:r>
          </w:p>
        </w:tc>
        <w:tc>
          <w:tcPr>
            <w:tcW w:w="2362" w:type="dxa"/>
          </w:tcPr>
          <w:p w:rsidR="00D37BF1" w:rsidRPr="003B4486" w:rsidRDefault="00D37BF1" w:rsidP="00395B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bCs/>
                <w:sz w:val="24"/>
                <w:szCs w:val="24"/>
              </w:rPr>
              <w:t>ЦРИИ</w:t>
            </w:r>
          </w:p>
        </w:tc>
      </w:tr>
      <w:tr w:rsidR="00D37BF1" w:rsidRPr="003B4486" w:rsidTr="00395BA4">
        <w:tc>
          <w:tcPr>
            <w:tcW w:w="756" w:type="dxa"/>
            <w:vMerge/>
          </w:tcPr>
          <w:p w:rsidR="00D37BF1" w:rsidRPr="003B4486" w:rsidRDefault="00D37BF1" w:rsidP="00395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7" w:type="dxa"/>
            <w:vMerge/>
          </w:tcPr>
          <w:p w:rsidR="00D37BF1" w:rsidRPr="003B4486" w:rsidRDefault="00D37BF1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:rsidR="00D37BF1" w:rsidRPr="003B4486" w:rsidRDefault="00D37BF1" w:rsidP="002B7033">
            <w:pPr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3B4486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Участие в конференциях</w:t>
            </w:r>
            <w:r w:rsidR="002B7033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, семинарах</w:t>
            </w:r>
            <w:r w:rsidRPr="003B4486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 разного уровня</w:t>
            </w:r>
            <w:r w:rsidR="002B7033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, </w:t>
            </w:r>
            <w:r w:rsidRPr="003B4486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подготовка статей и тезисов</w:t>
            </w:r>
          </w:p>
        </w:tc>
        <w:tc>
          <w:tcPr>
            <w:tcW w:w="2669" w:type="dxa"/>
          </w:tcPr>
          <w:p w:rsidR="00D37BF1" w:rsidRPr="003B4486" w:rsidRDefault="00D37BF1" w:rsidP="00395BA4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3B4486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2362" w:type="dxa"/>
          </w:tcPr>
          <w:p w:rsidR="00D37BF1" w:rsidRDefault="00D37BF1" w:rsidP="00395B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bCs/>
                <w:sz w:val="24"/>
                <w:szCs w:val="24"/>
              </w:rPr>
              <w:t>ЦРИИ</w:t>
            </w:r>
          </w:p>
          <w:p w:rsidR="002B7033" w:rsidRPr="003B4486" w:rsidRDefault="002B7033" w:rsidP="00395B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команды школ</w:t>
            </w:r>
          </w:p>
        </w:tc>
      </w:tr>
      <w:tr w:rsidR="00D37BF1" w:rsidRPr="003B4486" w:rsidTr="00395BA4">
        <w:tc>
          <w:tcPr>
            <w:tcW w:w="756" w:type="dxa"/>
            <w:vMerge w:val="restart"/>
          </w:tcPr>
          <w:p w:rsidR="00D37BF1" w:rsidRPr="003B4486" w:rsidRDefault="00322E7D" w:rsidP="00395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3867" w:type="dxa"/>
            <w:vMerge w:val="restart"/>
          </w:tcPr>
          <w:p w:rsidR="00D37BF1" w:rsidRPr="003B4486" w:rsidRDefault="00D37BF1" w:rsidP="00395BA4">
            <w:pPr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школьных команд</w:t>
            </w:r>
          </w:p>
        </w:tc>
        <w:tc>
          <w:tcPr>
            <w:tcW w:w="4906" w:type="dxa"/>
          </w:tcPr>
          <w:p w:rsidR="00D37BF1" w:rsidRPr="003B4486" w:rsidRDefault="00D37BF1" w:rsidP="002B70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повышения квалификации «</w:t>
            </w:r>
            <w:r w:rsidR="002B7033">
              <w:rPr>
                <w:rFonts w:ascii="Times New Roman" w:hAnsi="Times New Roman" w:cs="Times New Roman"/>
                <w:sz w:val="24"/>
                <w:szCs w:val="24"/>
              </w:rPr>
              <w:t>Стратегии у</w:t>
            </w:r>
            <w:r w:rsidR="00765461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 w:rsidR="002B703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6546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образования в школе</w:t>
            </w:r>
            <w:r w:rsidRPr="003B44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9" w:type="dxa"/>
          </w:tcPr>
          <w:p w:rsidR="00D37BF1" w:rsidRPr="003B4486" w:rsidRDefault="00D37BF1" w:rsidP="007654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Февраль-</w:t>
            </w:r>
            <w:r w:rsidR="00765461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2020</w:t>
            </w:r>
          </w:p>
        </w:tc>
        <w:tc>
          <w:tcPr>
            <w:tcW w:w="2362" w:type="dxa"/>
          </w:tcPr>
          <w:p w:rsidR="00D37BF1" w:rsidRPr="003B4486" w:rsidRDefault="00D37BF1" w:rsidP="00395B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bCs/>
                <w:sz w:val="24"/>
                <w:szCs w:val="24"/>
              </w:rPr>
              <w:t>ЦРИИ</w:t>
            </w:r>
          </w:p>
          <w:p w:rsidR="00D37BF1" w:rsidRPr="003B4486" w:rsidRDefault="00D37BF1" w:rsidP="007654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7BF1" w:rsidRPr="003B4486" w:rsidTr="00395BA4">
        <w:tc>
          <w:tcPr>
            <w:tcW w:w="756" w:type="dxa"/>
            <w:vMerge/>
          </w:tcPr>
          <w:p w:rsidR="00D37BF1" w:rsidRPr="003B4486" w:rsidRDefault="00D37BF1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vMerge/>
          </w:tcPr>
          <w:p w:rsidR="00D37BF1" w:rsidRPr="003B4486" w:rsidRDefault="00D37BF1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:rsidR="00D37BF1" w:rsidRPr="003B4486" w:rsidRDefault="00D37BF1" w:rsidP="00395B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программы повышения квалификации «</w:t>
            </w:r>
            <w:r w:rsidR="00765461" w:rsidRPr="00765461">
              <w:rPr>
                <w:rFonts w:ascii="Times New Roman" w:hAnsi="Times New Roman" w:cs="Times New Roman"/>
                <w:sz w:val="24"/>
                <w:szCs w:val="24"/>
              </w:rPr>
              <w:t>Изменение практик преподавания на основе проблемно-диалогического обучения</w:t>
            </w:r>
            <w:r w:rsidRPr="003B44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9" w:type="dxa"/>
          </w:tcPr>
          <w:p w:rsidR="00D37BF1" w:rsidRPr="003B4486" w:rsidRDefault="00765461" w:rsidP="00395B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Январь-ноябрь 2020</w:t>
            </w:r>
          </w:p>
        </w:tc>
        <w:tc>
          <w:tcPr>
            <w:tcW w:w="2362" w:type="dxa"/>
          </w:tcPr>
          <w:p w:rsidR="00D37BF1" w:rsidRPr="003B4486" w:rsidRDefault="00D37BF1" w:rsidP="007654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bCs/>
                <w:sz w:val="24"/>
                <w:szCs w:val="24"/>
              </w:rPr>
              <w:t>ЦРИИ</w:t>
            </w:r>
          </w:p>
        </w:tc>
      </w:tr>
      <w:tr w:rsidR="00D37BF1" w:rsidRPr="003B4486" w:rsidTr="00395BA4">
        <w:tc>
          <w:tcPr>
            <w:tcW w:w="14560" w:type="dxa"/>
            <w:gridSpan w:val="5"/>
          </w:tcPr>
          <w:p w:rsidR="00D37BF1" w:rsidRPr="003B4486" w:rsidRDefault="00D37BF1" w:rsidP="00322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Разработки по теме «Шко</w:t>
            </w:r>
            <w:r w:rsidR="002B7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льный </w:t>
            </w:r>
            <w:proofErr w:type="spellStart"/>
            <w:r w:rsidR="002B7033">
              <w:rPr>
                <w:rFonts w:ascii="Times New Roman" w:hAnsi="Times New Roman" w:cs="Times New Roman"/>
                <w:b/>
                <w:sz w:val="24"/>
                <w:szCs w:val="24"/>
              </w:rPr>
              <w:t>импрувмент</w:t>
            </w:r>
            <w:proofErr w:type="spellEnd"/>
            <w:r w:rsidR="002B7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и стажировки </w:t>
            </w:r>
            <w:r w:rsidRPr="003B4486">
              <w:rPr>
                <w:rFonts w:ascii="Times New Roman" w:hAnsi="Times New Roman" w:cs="Times New Roman"/>
                <w:b/>
                <w:sz w:val="24"/>
                <w:szCs w:val="24"/>
              </w:rPr>
              <w:t>для руководителей и педагогов ОО, работающих в неблагоприятных социальных условиях</w:t>
            </w:r>
          </w:p>
        </w:tc>
      </w:tr>
      <w:tr w:rsidR="002B7033" w:rsidRPr="003B4486" w:rsidTr="002B7033">
        <w:trPr>
          <w:trHeight w:val="555"/>
        </w:trPr>
        <w:tc>
          <w:tcPr>
            <w:tcW w:w="756" w:type="dxa"/>
            <w:vMerge w:val="restart"/>
          </w:tcPr>
          <w:p w:rsidR="002B7033" w:rsidRPr="003B4486" w:rsidRDefault="002B7033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67" w:type="dxa"/>
            <w:vMerge w:val="restart"/>
          </w:tcPr>
          <w:p w:rsidR="002B7033" w:rsidRPr="003B4486" w:rsidRDefault="002B7033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sz w:val="24"/>
                <w:szCs w:val="24"/>
              </w:rPr>
              <w:t>Внедрение модели школ-консультантов по вопросам школьного импрувмента</w:t>
            </w:r>
          </w:p>
        </w:tc>
        <w:tc>
          <w:tcPr>
            <w:tcW w:w="4906" w:type="dxa"/>
          </w:tcPr>
          <w:p w:rsidR="002B7033" w:rsidRPr="003B4486" w:rsidRDefault="002B7033" w:rsidP="00322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sz w:val="24"/>
                <w:szCs w:val="24"/>
              </w:rPr>
              <w:t>Деятельность базовых площадок по вопросам школьного импрувмента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ВСОКО, организация методической работы школы на основе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9" w:type="dxa"/>
            <w:vMerge w:val="restart"/>
          </w:tcPr>
          <w:p w:rsidR="002B7033" w:rsidRPr="003B4486" w:rsidRDefault="002B7033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Февраль-декабрь 2020</w:t>
            </w:r>
          </w:p>
        </w:tc>
        <w:tc>
          <w:tcPr>
            <w:tcW w:w="2362" w:type="dxa"/>
          </w:tcPr>
          <w:p w:rsidR="002B7033" w:rsidRPr="003B4486" w:rsidRDefault="002B7033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sz w:val="24"/>
                <w:szCs w:val="24"/>
              </w:rPr>
              <w:t>ЦРИИ</w:t>
            </w:r>
          </w:p>
          <w:p w:rsidR="002B7033" w:rsidRPr="003B4486" w:rsidRDefault="002B7033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реестра базовых площадок ИРО</w:t>
            </w:r>
          </w:p>
        </w:tc>
      </w:tr>
      <w:tr w:rsidR="002B7033" w:rsidRPr="003B4486" w:rsidTr="00395BA4">
        <w:trPr>
          <w:trHeight w:val="555"/>
        </w:trPr>
        <w:tc>
          <w:tcPr>
            <w:tcW w:w="756" w:type="dxa"/>
            <w:vMerge/>
          </w:tcPr>
          <w:p w:rsidR="002B7033" w:rsidRDefault="002B7033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vMerge/>
          </w:tcPr>
          <w:p w:rsidR="002B7033" w:rsidRPr="003B4486" w:rsidRDefault="002B7033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:rsidR="002B7033" w:rsidRPr="003B4486" w:rsidRDefault="002B7033" w:rsidP="00322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94F">
              <w:rPr>
                <w:rFonts w:ascii="Times New Roman" w:hAnsi="Times New Roman" w:cs="Times New Roman"/>
                <w:bCs/>
              </w:rPr>
              <w:t>Описание управленческих стратегий реализации программы перехода школы в эффективный режим работы</w:t>
            </w:r>
          </w:p>
        </w:tc>
        <w:tc>
          <w:tcPr>
            <w:tcW w:w="2669" w:type="dxa"/>
            <w:vMerge/>
          </w:tcPr>
          <w:p w:rsidR="002B7033" w:rsidRDefault="002B7033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2B7033" w:rsidRDefault="002B7033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ЦРИИ</w:t>
            </w:r>
          </w:p>
          <w:p w:rsidR="002B7033" w:rsidRPr="003B4486" w:rsidRDefault="002B7033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ОО</w:t>
            </w:r>
          </w:p>
        </w:tc>
      </w:tr>
      <w:tr w:rsidR="00D37BF1" w:rsidRPr="003B4486" w:rsidTr="00395BA4">
        <w:tc>
          <w:tcPr>
            <w:tcW w:w="756" w:type="dxa"/>
          </w:tcPr>
          <w:p w:rsidR="00D37BF1" w:rsidRPr="003B4486" w:rsidRDefault="00322E7D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67" w:type="dxa"/>
          </w:tcPr>
          <w:p w:rsidR="00D37BF1" w:rsidRPr="003B4486" w:rsidRDefault="00322E7D" w:rsidP="00395BA4">
            <w:pPr>
              <w:ind w:hanging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Распространение и внедрение</w:t>
            </w:r>
            <w:r w:rsidR="00D37BF1" w:rsidRPr="003B4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успешных практик</w:t>
            </w:r>
          </w:p>
        </w:tc>
        <w:tc>
          <w:tcPr>
            <w:tcW w:w="4906" w:type="dxa"/>
          </w:tcPr>
          <w:p w:rsidR="00322E7D" w:rsidRPr="00322E7D" w:rsidRDefault="00322E7D" w:rsidP="00322E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22E7D">
              <w:rPr>
                <w:rFonts w:ascii="Times New Roman" w:hAnsi="Times New Roman" w:cs="Times New Roman"/>
                <w:bCs/>
                <w:sz w:val="24"/>
                <w:szCs w:val="24"/>
              </w:rPr>
              <w:t>тажировки по темам:</w:t>
            </w:r>
          </w:p>
          <w:p w:rsidR="00322E7D" w:rsidRPr="00322E7D" w:rsidRDefault="00322E7D" w:rsidP="00322E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Pr="00322E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«Социальный капитал организации и эффективный менеджмент» </w:t>
            </w:r>
          </w:p>
          <w:p w:rsidR="00322E7D" w:rsidRPr="00322E7D" w:rsidRDefault="00322E7D" w:rsidP="00322E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• </w:t>
            </w:r>
            <w:r w:rsidRPr="00322E7D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инклюзивного образовательного процесса в школе со сложными социальными контекстами в условиях малого города»</w:t>
            </w:r>
          </w:p>
          <w:p w:rsidR="00D37BF1" w:rsidRDefault="00322E7D" w:rsidP="00322E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Pr="00322E7D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обучения детей-мигрантов (детей новых соотечественников)»</w:t>
            </w:r>
          </w:p>
          <w:p w:rsidR="00322E7D" w:rsidRPr="00322E7D" w:rsidRDefault="00322E7D" w:rsidP="00322E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• «</w:t>
            </w:r>
            <w:r w:rsidRPr="00322E7D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школы в условиях поликультурной среды»</w:t>
            </w:r>
          </w:p>
          <w:p w:rsidR="00322E7D" w:rsidRPr="003B4486" w:rsidRDefault="00322E7D" w:rsidP="00322E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Pr="00322E7D">
              <w:rPr>
                <w:rFonts w:ascii="Times New Roman" w:hAnsi="Times New Roman" w:cs="Times New Roman"/>
                <w:bCs/>
                <w:sz w:val="24"/>
                <w:szCs w:val="24"/>
              </w:rPr>
              <w:t>«Практики преподавания русского языка как неродного»</w:t>
            </w:r>
          </w:p>
        </w:tc>
        <w:tc>
          <w:tcPr>
            <w:tcW w:w="2669" w:type="dxa"/>
          </w:tcPr>
          <w:p w:rsidR="00D37BF1" w:rsidRPr="003B4486" w:rsidRDefault="00322E7D" w:rsidP="00395B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течение года при наличии запроса от ОО</w:t>
            </w:r>
            <w:r w:rsidR="00D37BF1" w:rsidRPr="003B4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:rsidR="00D37BF1" w:rsidRDefault="00322E7D" w:rsidP="00322E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ЦРИИ</w:t>
            </w:r>
          </w:p>
          <w:p w:rsidR="00322E7D" w:rsidRPr="00322E7D" w:rsidRDefault="00322E7D" w:rsidP="00322E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E7D">
              <w:rPr>
                <w:rFonts w:ascii="Times New Roman" w:hAnsi="Times New Roman" w:cs="Times New Roman"/>
                <w:bCs/>
                <w:sz w:val="24"/>
                <w:szCs w:val="24"/>
              </w:rPr>
              <w:t>Моу СШ №60 г. Ярославль</w:t>
            </w:r>
          </w:p>
          <w:p w:rsidR="00322E7D" w:rsidRPr="003B4486" w:rsidRDefault="00322E7D" w:rsidP="00322E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E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МОУ ОШ №3 г. Переславль-Залесский</w:t>
            </w:r>
          </w:p>
        </w:tc>
      </w:tr>
      <w:tr w:rsidR="00D37BF1" w:rsidRPr="003B4486" w:rsidTr="00395BA4">
        <w:tc>
          <w:tcPr>
            <w:tcW w:w="14560" w:type="dxa"/>
            <w:gridSpan w:val="5"/>
          </w:tcPr>
          <w:p w:rsidR="00D37BF1" w:rsidRPr="003B4486" w:rsidRDefault="00D37BF1" w:rsidP="00322E7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Создание системы мониторинга качества школьных процессов, в том числе учебных достижений учащихся и повышения профессиональной компетентности педагогов, на школьном, муниципальном и региональном уровнях.</w:t>
            </w:r>
          </w:p>
        </w:tc>
      </w:tr>
      <w:tr w:rsidR="00D37BF1" w:rsidRPr="003B4486" w:rsidTr="00395BA4">
        <w:trPr>
          <w:trHeight w:val="645"/>
        </w:trPr>
        <w:tc>
          <w:tcPr>
            <w:tcW w:w="756" w:type="dxa"/>
          </w:tcPr>
          <w:p w:rsidR="00D37BF1" w:rsidRPr="003B4486" w:rsidRDefault="002B7033" w:rsidP="00395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3867" w:type="dxa"/>
          </w:tcPr>
          <w:p w:rsidR="00D37BF1" w:rsidRPr="003B4486" w:rsidRDefault="005A0977" w:rsidP="005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Сопровождение рабочей группы</w:t>
            </w:r>
            <w:r w:rsidR="00D37BF1" w:rsidRPr="003B44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педагогов</w:t>
            </w:r>
            <w:r>
              <w:t xml:space="preserve"> </w:t>
            </w:r>
            <w:r w:rsidRPr="005A09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разработке </w:t>
            </w:r>
            <w:proofErr w:type="spellStart"/>
            <w:r w:rsidRPr="005A09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внутришкольной</w:t>
            </w:r>
            <w:proofErr w:type="spellEnd"/>
            <w:r w:rsidRPr="005A09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системы оценки качества образования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(блок «Качество результатов»)</w:t>
            </w:r>
          </w:p>
        </w:tc>
        <w:tc>
          <w:tcPr>
            <w:tcW w:w="4906" w:type="dxa"/>
          </w:tcPr>
          <w:p w:rsidR="00D37BF1" w:rsidRPr="003B4486" w:rsidRDefault="005A0977" w:rsidP="005A09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94F">
              <w:rPr>
                <w:rFonts w:ascii="Times New Roman" w:hAnsi="Times New Roman" w:cs="Times New Roman"/>
                <w:bCs/>
              </w:rPr>
              <w:t>ПДС «</w:t>
            </w:r>
            <w:r w:rsidRPr="003D62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Переход от ВШК к ВСОКО</w:t>
            </w:r>
            <w:r>
              <w:rPr>
                <w:rFonts w:ascii="Times New Roman" w:hAnsi="Times New Roman" w:cs="Times New Roman"/>
                <w:bCs/>
              </w:rPr>
              <w:t xml:space="preserve">» </w:t>
            </w:r>
          </w:p>
        </w:tc>
        <w:tc>
          <w:tcPr>
            <w:tcW w:w="2669" w:type="dxa"/>
          </w:tcPr>
          <w:p w:rsidR="00D37BF1" w:rsidRPr="003B4486" w:rsidRDefault="005A0977" w:rsidP="00395B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–ноябрь 2020</w:t>
            </w:r>
          </w:p>
        </w:tc>
        <w:tc>
          <w:tcPr>
            <w:tcW w:w="2362" w:type="dxa"/>
          </w:tcPr>
          <w:p w:rsidR="00D37BF1" w:rsidRPr="003B4486" w:rsidRDefault="00D37BF1" w:rsidP="00395B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486">
              <w:rPr>
                <w:rFonts w:ascii="Times New Roman" w:hAnsi="Times New Roman" w:cs="Times New Roman"/>
                <w:bCs/>
                <w:sz w:val="24"/>
                <w:szCs w:val="24"/>
              </w:rPr>
              <w:t>ЦРИИ</w:t>
            </w:r>
          </w:p>
          <w:p w:rsidR="00D37BF1" w:rsidRPr="003B4486" w:rsidRDefault="00D37BF1" w:rsidP="00395B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7033" w:rsidRPr="003B4486" w:rsidTr="002B7033">
        <w:trPr>
          <w:trHeight w:val="1380"/>
        </w:trPr>
        <w:tc>
          <w:tcPr>
            <w:tcW w:w="756" w:type="dxa"/>
            <w:vMerge w:val="restart"/>
          </w:tcPr>
          <w:p w:rsidR="002B7033" w:rsidRPr="003B4486" w:rsidRDefault="002B7033" w:rsidP="00395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3867" w:type="dxa"/>
            <w:vMerge w:val="restart"/>
          </w:tcPr>
          <w:p w:rsidR="002B7033" w:rsidRPr="003B4486" w:rsidRDefault="002B7033" w:rsidP="00395BA4">
            <w:pPr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5A097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 </w:t>
            </w:r>
            <w:proofErr w:type="gramStart"/>
            <w:r w:rsidRPr="005A0977">
              <w:rPr>
                <w:rFonts w:ascii="Times New Roman" w:hAnsi="Times New Roman" w:cs="Times New Roman"/>
                <w:sz w:val="24"/>
                <w:szCs w:val="24"/>
              </w:rPr>
              <w:t>реализации  региональной</w:t>
            </w:r>
            <w:proofErr w:type="gramEnd"/>
            <w:r w:rsidRPr="005A0977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программ поддержки школ (входного, промежуточного, итогового) в отношении школ, вошедших в </w:t>
            </w:r>
            <w:r w:rsidRPr="005A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региональную программу на соответствующий год</w:t>
            </w:r>
          </w:p>
        </w:tc>
        <w:tc>
          <w:tcPr>
            <w:tcW w:w="4906" w:type="dxa"/>
          </w:tcPr>
          <w:p w:rsidR="002B7033" w:rsidRPr="00E9089F" w:rsidRDefault="002B7033" w:rsidP="005A0977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Входная диагностика</w:t>
            </w:r>
            <w:r w:rsidRPr="00E9089F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школ, вошедших в региональную программу, по направлениям: ресурсы (педагогические кадры, материально-техническое обеспечение, контингент учащихся), образовательный процесс (качество управления и преподавания), результаты </w:t>
            </w:r>
            <w:r w:rsidRPr="00E90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(степень овладения учащимися школьной программой, успеваемость и пр.).</w:t>
            </w:r>
          </w:p>
          <w:p w:rsidR="002B7033" w:rsidRPr="003B4486" w:rsidRDefault="002B7033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 w:val="restart"/>
          </w:tcPr>
          <w:p w:rsidR="002B7033" w:rsidRPr="003B4486" w:rsidRDefault="002B7033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Январь-август 2020</w:t>
            </w:r>
          </w:p>
        </w:tc>
        <w:tc>
          <w:tcPr>
            <w:tcW w:w="2362" w:type="dxa"/>
            <w:vMerge w:val="restart"/>
          </w:tcPr>
          <w:p w:rsidR="002B7033" w:rsidRPr="003B4486" w:rsidRDefault="002B7033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ЦРИИ</w:t>
            </w:r>
          </w:p>
        </w:tc>
      </w:tr>
      <w:tr w:rsidR="002B7033" w:rsidRPr="003B4486" w:rsidTr="00395BA4">
        <w:trPr>
          <w:trHeight w:val="1380"/>
        </w:trPr>
        <w:tc>
          <w:tcPr>
            <w:tcW w:w="756" w:type="dxa"/>
            <w:vMerge/>
          </w:tcPr>
          <w:p w:rsidR="002B7033" w:rsidRDefault="002B7033" w:rsidP="00395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7" w:type="dxa"/>
            <w:vMerge/>
          </w:tcPr>
          <w:p w:rsidR="002B7033" w:rsidRDefault="002B7033" w:rsidP="00395BA4">
            <w:pPr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:rsidR="002B7033" w:rsidRPr="005A0977" w:rsidRDefault="002B7033" w:rsidP="005A0977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033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описание подходов к экспертизе (оценке) реализации программ перехода школ в эффективный режим работы</w:t>
            </w:r>
          </w:p>
        </w:tc>
        <w:tc>
          <w:tcPr>
            <w:tcW w:w="2669" w:type="dxa"/>
            <w:vMerge/>
          </w:tcPr>
          <w:p w:rsidR="002B7033" w:rsidRDefault="002B7033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2B7033" w:rsidRDefault="002B7033" w:rsidP="00395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4E0" w:rsidRPr="003B4486" w:rsidTr="00395BA4">
        <w:trPr>
          <w:trHeight w:val="1380"/>
        </w:trPr>
        <w:tc>
          <w:tcPr>
            <w:tcW w:w="756" w:type="dxa"/>
          </w:tcPr>
          <w:p w:rsidR="000A34E0" w:rsidRDefault="000A34E0" w:rsidP="000A3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7" w:type="dxa"/>
          </w:tcPr>
          <w:p w:rsidR="000A34E0" w:rsidRPr="003B4486" w:rsidRDefault="000A34E0" w:rsidP="000A34E0">
            <w:pPr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Идентификация школ, работающих в неблагоприятных социальных условиях</w:t>
            </w:r>
          </w:p>
        </w:tc>
        <w:tc>
          <w:tcPr>
            <w:tcW w:w="4906" w:type="dxa"/>
          </w:tcPr>
          <w:p w:rsidR="000A34E0" w:rsidRPr="003B4486" w:rsidRDefault="000A34E0" w:rsidP="000A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9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(ЦО и ККО) исследования 100% общеобразовательных организаций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EE539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  <w:proofErr w:type="gramEnd"/>
            <w:r w:rsidRPr="00EE539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(«вторая волна»)</w:t>
            </w:r>
            <w:r w:rsidRPr="00EE539F">
              <w:rPr>
                <w:rFonts w:ascii="Times New Roman" w:hAnsi="Times New Roman" w:cs="Times New Roman"/>
                <w:sz w:val="24"/>
                <w:szCs w:val="24"/>
              </w:rPr>
              <w:t>Ярославской области  в целях идентификации ШНСУ на основе контекстных данных и дальнейшей разработки (корректировки) региональной и муниципальных программ поддержки школ.</w:t>
            </w:r>
          </w:p>
        </w:tc>
        <w:tc>
          <w:tcPr>
            <w:tcW w:w="2669" w:type="dxa"/>
          </w:tcPr>
          <w:p w:rsidR="000A34E0" w:rsidRPr="003B4486" w:rsidRDefault="000A34E0" w:rsidP="000A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 2020</w:t>
            </w:r>
          </w:p>
        </w:tc>
        <w:tc>
          <w:tcPr>
            <w:tcW w:w="2362" w:type="dxa"/>
          </w:tcPr>
          <w:p w:rsidR="000A34E0" w:rsidRPr="003B4486" w:rsidRDefault="000A34E0" w:rsidP="000A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 и ККО</w:t>
            </w:r>
          </w:p>
        </w:tc>
      </w:tr>
    </w:tbl>
    <w:p w:rsidR="00D37BF1" w:rsidRDefault="00D37BF1" w:rsidP="00C45B2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D37BF1" w:rsidSect="000D5824">
      <w:footerReference w:type="default" r:id="rId8"/>
      <w:pgSz w:w="16838" w:h="11906" w:orient="landscape"/>
      <w:pgMar w:top="1701" w:right="1134" w:bottom="56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D12" w:rsidRDefault="00467D12" w:rsidP="00FD09E6">
      <w:pPr>
        <w:spacing w:after="0" w:line="240" w:lineRule="auto"/>
      </w:pPr>
      <w:r>
        <w:separator/>
      </w:r>
    </w:p>
  </w:endnote>
  <w:endnote w:type="continuationSeparator" w:id="0">
    <w:p w:rsidR="00467D12" w:rsidRDefault="00467D12" w:rsidP="00FD0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 SchoolBook">
    <w:altName w:val="TT SchoolBook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552266"/>
    </w:sdtPr>
    <w:sdtEndPr/>
    <w:sdtContent>
      <w:p w:rsidR="00395BA4" w:rsidRDefault="00395BA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91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95BA4" w:rsidRDefault="00395BA4">
    <w:pPr>
      <w:pStyle w:val="a8"/>
    </w:pPr>
  </w:p>
  <w:p w:rsidR="00395BA4" w:rsidRDefault="00395BA4"/>
  <w:p w:rsidR="00395BA4" w:rsidRDefault="00395B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D12" w:rsidRDefault="00467D12" w:rsidP="00FD09E6">
      <w:pPr>
        <w:spacing w:after="0" w:line="240" w:lineRule="auto"/>
      </w:pPr>
      <w:r>
        <w:separator/>
      </w:r>
    </w:p>
  </w:footnote>
  <w:footnote w:type="continuationSeparator" w:id="0">
    <w:p w:rsidR="00467D12" w:rsidRDefault="00467D12" w:rsidP="00FD0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498E"/>
    <w:multiLevelType w:val="hybridMultilevel"/>
    <w:tmpl w:val="82848260"/>
    <w:lvl w:ilvl="0" w:tplc="F68288DA">
      <w:start w:val="1"/>
      <w:numFmt w:val="decimal"/>
      <w:lvlText w:val="%1."/>
      <w:lvlJc w:val="left"/>
      <w:pPr>
        <w:ind w:left="63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" w15:restartNumberingAfterBreak="0">
    <w:nsid w:val="029D6072"/>
    <w:multiLevelType w:val="hybridMultilevel"/>
    <w:tmpl w:val="7D082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3322E"/>
    <w:multiLevelType w:val="hybridMultilevel"/>
    <w:tmpl w:val="75F0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B265C"/>
    <w:multiLevelType w:val="multilevel"/>
    <w:tmpl w:val="7D48C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683081"/>
    <w:multiLevelType w:val="multilevel"/>
    <w:tmpl w:val="1672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77563E"/>
    <w:multiLevelType w:val="hybridMultilevel"/>
    <w:tmpl w:val="C9E258EA"/>
    <w:lvl w:ilvl="0" w:tplc="93A222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843E6"/>
    <w:multiLevelType w:val="hybridMultilevel"/>
    <w:tmpl w:val="9752BB92"/>
    <w:lvl w:ilvl="0" w:tplc="1F4CED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B4A1D16"/>
    <w:multiLevelType w:val="hybridMultilevel"/>
    <w:tmpl w:val="F80C9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34904"/>
    <w:multiLevelType w:val="hybridMultilevel"/>
    <w:tmpl w:val="9BA23322"/>
    <w:lvl w:ilvl="0" w:tplc="02805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BD630E"/>
    <w:multiLevelType w:val="hybridMultilevel"/>
    <w:tmpl w:val="344A5240"/>
    <w:lvl w:ilvl="0" w:tplc="B08C81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F4F7D"/>
    <w:multiLevelType w:val="hybridMultilevel"/>
    <w:tmpl w:val="718A1440"/>
    <w:lvl w:ilvl="0" w:tplc="41421608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26352E"/>
    <w:multiLevelType w:val="hybridMultilevel"/>
    <w:tmpl w:val="9D681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4627C"/>
    <w:multiLevelType w:val="hybridMultilevel"/>
    <w:tmpl w:val="41DCF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64406"/>
    <w:multiLevelType w:val="hybridMultilevel"/>
    <w:tmpl w:val="B5C24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37F92"/>
    <w:multiLevelType w:val="hybridMultilevel"/>
    <w:tmpl w:val="98D6E34C"/>
    <w:lvl w:ilvl="0" w:tplc="1F4CED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97354F5"/>
    <w:multiLevelType w:val="multilevel"/>
    <w:tmpl w:val="1DCC7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2621FA"/>
    <w:multiLevelType w:val="hybridMultilevel"/>
    <w:tmpl w:val="5C440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818AE"/>
    <w:multiLevelType w:val="hybridMultilevel"/>
    <w:tmpl w:val="6ECAD494"/>
    <w:lvl w:ilvl="0" w:tplc="1602D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F43C2F"/>
    <w:multiLevelType w:val="hybridMultilevel"/>
    <w:tmpl w:val="54F47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87403"/>
    <w:multiLevelType w:val="hybridMultilevel"/>
    <w:tmpl w:val="C64AB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D54C1"/>
    <w:multiLevelType w:val="multilevel"/>
    <w:tmpl w:val="73527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FF03BF"/>
    <w:multiLevelType w:val="hybridMultilevel"/>
    <w:tmpl w:val="CB96E51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12"/>
  </w:num>
  <w:num w:numId="5">
    <w:abstractNumId w:val="6"/>
  </w:num>
  <w:num w:numId="6">
    <w:abstractNumId w:val="5"/>
  </w:num>
  <w:num w:numId="7">
    <w:abstractNumId w:val="21"/>
  </w:num>
  <w:num w:numId="8">
    <w:abstractNumId w:val="2"/>
  </w:num>
  <w:num w:numId="9">
    <w:abstractNumId w:val="7"/>
  </w:num>
  <w:num w:numId="10">
    <w:abstractNumId w:val="13"/>
  </w:num>
  <w:num w:numId="11">
    <w:abstractNumId w:val="18"/>
  </w:num>
  <w:num w:numId="12">
    <w:abstractNumId w:val="1"/>
  </w:num>
  <w:num w:numId="13">
    <w:abstractNumId w:val="15"/>
  </w:num>
  <w:num w:numId="14">
    <w:abstractNumId w:val="20"/>
  </w:num>
  <w:num w:numId="15">
    <w:abstractNumId w:val="4"/>
  </w:num>
  <w:num w:numId="16">
    <w:abstractNumId w:val="14"/>
  </w:num>
  <w:num w:numId="17">
    <w:abstractNumId w:val="10"/>
  </w:num>
  <w:num w:numId="18">
    <w:abstractNumId w:val="3"/>
  </w:num>
  <w:num w:numId="19">
    <w:abstractNumId w:val="9"/>
  </w:num>
  <w:num w:numId="20">
    <w:abstractNumId w:val="0"/>
  </w:num>
  <w:num w:numId="21">
    <w:abstractNumId w:val="8"/>
  </w:num>
  <w:num w:numId="2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2F"/>
    <w:rsid w:val="00025FC3"/>
    <w:rsid w:val="0007799D"/>
    <w:rsid w:val="000A34E0"/>
    <w:rsid w:val="000B4C81"/>
    <w:rsid w:val="000D14E4"/>
    <w:rsid w:val="000D5824"/>
    <w:rsid w:val="000E203E"/>
    <w:rsid w:val="000E4E5D"/>
    <w:rsid w:val="0010290D"/>
    <w:rsid w:val="0010371F"/>
    <w:rsid w:val="00153CDF"/>
    <w:rsid w:val="00155AC7"/>
    <w:rsid w:val="0017066F"/>
    <w:rsid w:val="00177D25"/>
    <w:rsid w:val="00177F06"/>
    <w:rsid w:val="001C7574"/>
    <w:rsid w:val="001D41B0"/>
    <w:rsid w:val="00202D0E"/>
    <w:rsid w:val="0022244F"/>
    <w:rsid w:val="002303E5"/>
    <w:rsid w:val="00253712"/>
    <w:rsid w:val="00260D1E"/>
    <w:rsid w:val="00266A45"/>
    <w:rsid w:val="002951CF"/>
    <w:rsid w:val="002955FD"/>
    <w:rsid w:val="002B252A"/>
    <w:rsid w:val="002B7033"/>
    <w:rsid w:val="002F485F"/>
    <w:rsid w:val="003010F6"/>
    <w:rsid w:val="00310ECF"/>
    <w:rsid w:val="00322E7D"/>
    <w:rsid w:val="003235B3"/>
    <w:rsid w:val="00332A7F"/>
    <w:rsid w:val="003342C2"/>
    <w:rsid w:val="0035324F"/>
    <w:rsid w:val="00356BB4"/>
    <w:rsid w:val="00377331"/>
    <w:rsid w:val="00395BA4"/>
    <w:rsid w:val="003B4486"/>
    <w:rsid w:val="003D6291"/>
    <w:rsid w:val="003E69DC"/>
    <w:rsid w:val="003F1F78"/>
    <w:rsid w:val="003F2984"/>
    <w:rsid w:val="004021DD"/>
    <w:rsid w:val="00412546"/>
    <w:rsid w:val="00416A66"/>
    <w:rsid w:val="00444D68"/>
    <w:rsid w:val="00451E10"/>
    <w:rsid w:val="00467D12"/>
    <w:rsid w:val="004710C0"/>
    <w:rsid w:val="004857A2"/>
    <w:rsid w:val="004953FD"/>
    <w:rsid w:val="004A231B"/>
    <w:rsid w:val="004A7771"/>
    <w:rsid w:val="004B61AF"/>
    <w:rsid w:val="004D40E9"/>
    <w:rsid w:val="004E1645"/>
    <w:rsid w:val="004F6868"/>
    <w:rsid w:val="00502623"/>
    <w:rsid w:val="00506A30"/>
    <w:rsid w:val="00526424"/>
    <w:rsid w:val="005651EA"/>
    <w:rsid w:val="00570714"/>
    <w:rsid w:val="00573270"/>
    <w:rsid w:val="00584BB6"/>
    <w:rsid w:val="00597FC3"/>
    <w:rsid w:val="005A0977"/>
    <w:rsid w:val="005A34FB"/>
    <w:rsid w:val="005A5722"/>
    <w:rsid w:val="005C087D"/>
    <w:rsid w:val="005E368A"/>
    <w:rsid w:val="005E6302"/>
    <w:rsid w:val="006264B9"/>
    <w:rsid w:val="00632956"/>
    <w:rsid w:val="0064249B"/>
    <w:rsid w:val="00676039"/>
    <w:rsid w:val="00694D82"/>
    <w:rsid w:val="0069619D"/>
    <w:rsid w:val="006D18E4"/>
    <w:rsid w:val="006E705E"/>
    <w:rsid w:val="006F2F66"/>
    <w:rsid w:val="006F3BA8"/>
    <w:rsid w:val="00701DA0"/>
    <w:rsid w:val="007052A0"/>
    <w:rsid w:val="00721F17"/>
    <w:rsid w:val="007567CC"/>
    <w:rsid w:val="00761977"/>
    <w:rsid w:val="00762511"/>
    <w:rsid w:val="00765461"/>
    <w:rsid w:val="0077076F"/>
    <w:rsid w:val="007751DC"/>
    <w:rsid w:val="0077724B"/>
    <w:rsid w:val="007814E7"/>
    <w:rsid w:val="00790521"/>
    <w:rsid w:val="00795C89"/>
    <w:rsid w:val="00796ED7"/>
    <w:rsid w:val="007B02A7"/>
    <w:rsid w:val="007D2CDD"/>
    <w:rsid w:val="007E7706"/>
    <w:rsid w:val="00815EC6"/>
    <w:rsid w:val="00837359"/>
    <w:rsid w:val="008444C3"/>
    <w:rsid w:val="00874E7F"/>
    <w:rsid w:val="00874F63"/>
    <w:rsid w:val="00891D59"/>
    <w:rsid w:val="00894A9E"/>
    <w:rsid w:val="008A497E"/>
    <w:rsid w:val="008B2ED9"/>
    <w:rsid w:val="008C0B67"/>
    <w:rsid w:val="008C234F"/>
    <w:rsid w:val="008E32D1"/>
    <w:rsid w:val="00933EBA"/>
    <w:rsid w:val="00936777"/>
    <w:rsid w:val="00945748"/>
    <w:rsid w:val="009566A0"/>
    <w:rsid w:val="009624EA"/>
    <w:rsid w:val="009850E8"/>
    <w:rsid w:val="00995A4F"/>
    <w:rsid w:val="00996114"/>
    <w:rsid w:val="009B4586"/>
    <w:rsid w:val="009C72F7"/>
    <w:rsid w:val="009E0357"/>
    <w:rsid w:val="009E0BC8"/>
    <w:rsid w:val="00A02D99"/>
    <w:rsid w:val="00A3694F"/>
    <w:rsid w:val="00A669A6"/>
    <w:rsid w:val="00A80DE7"/>
    <w:rsid w:val="00AB5F2C"/>
    <w:rsid w:val="00AD0E32"/>
    <w:rsid w:val="00AD2477"/>
    <w:rsid w:val="00AD4F7E"/>
    <w:rsid w:val="00AF7A17"/>
    <w:rsid w:val="00B003C8"/>
    <w:rsid w:val="00B137E8"/>
    <w:rsid w:val="00B1411B"/>
    <w:rsid w:val="00B1461C"/>
    <w:rsid w:val="00B2542A"/>
    <w:rsid w:val="00B27028"/>
    <w:rsid w:val="00B5244A"/>
    <w:rsid w:val="00B877EB"/>
    <w:rsid w:val="00BF0552"/>
    <w:rsid w:val="00BF58C4"/>
    <w:rsid w:val="00C005AB"/>
    <w:rsid w:val="00C0187F"/>
    <w:rsid w:val="00C06992"/>
    <w:rsid w:val="00C16E5C"/>
    <w:rsid w:val="00C243F0"/>
    <w:rsid w:val="00C3425E"/>
    <w:rsid w:val="00C45B2F"/>
    <w:rsid w:val="00C5554A"/>
    <w:rsid w:val="00C60D80"/>
    <w:rsid w:val="00C617CD"/>
    <w:rsid w:val="00C656C6"/>
    <w:rsid w:val="00C66D8F"/>
    <w:rsid w:val="00C9343D"/>
    <w:rsid w:val="00CC7627"/>
    <w:rsid w:val="00CC7E11"/>
    <w:rsid w:val="00CD2917"/>
    <w:rsid w:val="00D03CF2"/>
    <w:rsid w:val="00D14931"/>
    <w:rsid w:val="00D3118E"/>
    <w:rsid w:val="00D37BF1"/>
    <w:rsid w:val="00D43452"/>
    <w:rsid w:val="00D64BCE"/>
    <w:rsid w:val="00D67B17"/>
    <w:rsid w:val="00D82104"/>
    <w:rsid w:val="00D8437E"/>
    <w:rsid w:val="00D92911"/>
    <w:rsid w:val="00D97FB6"/>
    <w:rsid w:val="00DA773A"/>
    <w:rsid w:val="00DB2ECA"/>
    <w:rsid w:val="00DB5746"/>
    <w:rsid w:val="00DC1CF2"/>
    <w:rsid w:val="00DD0E54"/>
    <w:rsid w:val="00DE154C"/>
    <w:rsid w:val="00DF387D"/>
    <w:rsid w:val="00DF505F"/>
    <w:rsid w:val="00DF5E40"/>
    <w:rsid w:val="00E013E7"/>
    <w:rsid w:val="00E15685"/>
    <w:rsid w:val="00E252E6"/>
    <w:rsid w:val="00E4548B"/>
    <w:rsid w:val="00E74B19"/>
    <w:rsid w:val="00E9089F"/>
    <w:rsid w:val="00EB598B"/>
    <w:rsid w:val="00EC6C19"/>
    <w:rsid w:val="00ED1A5F"/>
    <w:rsid w:val="00EE037D"/>
    <w:rsid w:val="00EE539F"/>
    <w:rsid w:val="00F2031F"/>
    <w:rsid w:val="00F31A6B"/>
    <w:rsid w:val="00F36081"/>
    <w:rsid w:val="00F41605"/>
    <w:rsid w:val="00F43C4F"/>
    <w:rsid w:val="00F473BE"/>
    <w:rsid w:val="00F55248"/>
    <w:rsid w:val="00F71AFC"/>
    <w:rsid w:val="00F72C3A"/>
    <w:rsid w:val="00FA0711"/>
    <w:rsid w:val="00FB6234"/>
    <w:rsid w:val="00FD09E6"/>
    <w:rsid w:val="00F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4A0F7-5BCA-40CD-A564-6CAB6DAF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933E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1411B"/>
    <w:pPr>
      <w:keepNext/>
      <w:widowControl w:val="0"/>
      <w:spacing w:after="0" w:line="240" w:lineRule="auto"/>
      <w:ind w:left="6521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"/>
    <w:basedOn w:val="a"/>
    <w:link w:val="a4"/>
    <w:uiPriority w:val="34"/>
    <w:qFormat/>
    <w:rsid w:val="00C45B2F"/>
    <w:pPr>
      <w:ind w:left="720"/>
      <w:contextualSpacing/>
    </w:pPr>
  </w:style>
  <w:style w:type="table" w:styleId="a5">
    <w:name w:val="Table Grid"/>
    <w:basedOn w:val="a1"/>
    <w:uiPriority w:val="59"/>
    <w:rsid w:val="00C45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D0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09E6"/>
  </w:style>
  <w:style w:type="paragraph" w:styleId="a8">
    <w:name w:val="footer"/>
    <w:basedOn w:val="a"/>
    <w:link w:val="a9"/>
    <w:uiPriority w:val="99"/>
    <w:unhideWhenUsed/>
    <w:rsid w:val="00FD0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09E6"/>
  </w:style>
  <w:style w:type="paragraph" w:styleId="aa">
    <w:name w:val="Balloon Text"/>
    <w:basedOn w:val="a"/>
    <w:link w:val="ab"/>
    <w:uiPriority w:val="99"/>
    <w:semiHidden/>
    <w:unhideWhenUsed/>
    <w:rsid w:val="00EC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C19"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uiPriority w:val="99"/>
    <w:semiHidden/>
    <w:unhideWhenUsed/>
    <w:rsid w:val="00EC6C19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EC6C19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EC6C19"/>
    <w:rPr>
      <w:vertAlign w:val="superscript"/>
    </w:rPr>
  </w:style>
  <w:style w:type="character" w:styleId="af">
    <w:name w:val="Strong"/>
    <w:basedOn w:val="a0"/>
    <w:uiPriority w:val="22"/>
    <w:qFormat/>
    <w:rsid w:val="00790521"/>
    <w:rPr>
      <w:b/>
      <w:bCs/>
    </w:rPr>
  </w:style>
  <w:style w:type="paragraph" w:styleId="af0">
    <w:name w:val="Normal (Web)"/>
    <w:basedOn w:val="a"/>
    <w:uiPriority w:val="99"/>
    <w:unhideWhenUsed/>
    <w:rsid w:val="0079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790521"/>
    <w:rPr>
      <w:color w:val="0000FF"/>
      <w:u w:val="single"/>
    </w:rPr>
  </w:style>
  <w:style w:type="character" w:customStyle="1" w:styleId="a4">
    <w:name w:val="Абзац списка Знак"/>
    <w:aliases w:val="Нумерованый список Знак"/>
    <w:link w:val="a3"/>
    <w:uiPriority w:val="34"/>
    <w:locked/>
    <w:rsid w:val="007052A0"/>
  </w:style>
  <w:style w:type="character" w:customStyle="1" w:styleId="FontStyle23">
    <w:name w:val="Font Style23"/>
    <w:uiPriority w:val="99"/>
    <w:rsid w:val="00B27028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B27028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B1411B"/>
    <w:rPr>
      <w:rFonts w:ascii="Times New Roman" w:eastAsia="Times New Roman" w:hAnsi="Times New Roman" w:cs="Times New Roman"/>
      <w:sz w:val="28"/>
      <w:szCs w:val="20"/>
    </w:rPr>
  </w:style>
  <w:style w:type="paragraph" w:customStyle="1" w:styleId="Pa2">
    <w:name w:val="Pa2"/>
    <w:basedOn w:val="a"/>
    <w:next w:val="a"/>
    <w:uiPriority w:val="99"/>
    <w:rsid w:val="00B1411B"/>
    <w:pPr>
      <w:autoSpaceDE w:val="0"/>
      <w:autoSpaceDN w:val="0"/>
      <w:adjustRightInd w:val="0"/>
      <w:spacing w:after="0" w:line="221" w:lineRule="atLeast"/>
    </w:pPr>
    <w:rPr>
      <w:rFonts w:ascii="TT SchoolBook" w:eastAsia="SimSun" w:hAnsi="TT SchoolBook" w:cs="Times New Roman"/>
      <w:sz w:val="24"/>
      <w:szCs w:val="24"/>
    </w:rPr>
  </w:style>
  <w:style w:type="character" w:customStyle="1" w:styleId="A50">
    <w:name w:val="A5"/>
    <w:uiPriority w:val="99"/>
    <w:rsid w:val="00B1411B"/>
    <w:rPr>
      <w:rFonts w:cs="TT SchoolBook"/>
      <w:color w:val="000000"/>
      <w:sz w:val="21"/>
      <w:szCs w:val="21"/>
    </w:rPr>
  </w:style>
  <w:style w:type="character" w:styleId="af2">
    <w:name w:val="Emphasis"/>
    <w:uiPriority w:val="20"/>
    <w:qFormat/>
    <w:rsid w:val="00B1411B"/>
    <w:rPr>
      <w:i/>
      <w:iCs/>
    </w:rPr>
  </w:style>
  <w:style w:type="paragraph" w:customStyle="1" w:styleId="Pa10">
    <w:name w:val="Pa10"/>
    <w:basedOn w:val="a"/>
    <w:next w:val="a"/>
    <w:uiPriority w:val="99"/>
    <w:rsid w:val="00B1411B"/>
    <w:pPr>
      <w:autoSpaceDE w:val="0"/>
      <w:autoSpaceDN w:val="0"/>
      <w:adjustRightInd w:val="0"/>
      <w:spacing w:after="0" w:line="221" w:lineRule="atLeast"/>
    </w:pPr>
    <w:rPr>
      <w:rFonts w:ascii="TT SchoolBook" w:eastAsia="SimSun" w:hAnsi="TT SchoolBook" w:cs="Times New Roman"/>
      <w:sz w:val="24"/>
      <w:szCs w:val="24"/>
    </w:rPr>
  </w:style>
  <w:style w:type="paragraph" w:customStyle="1" w:styleId="Pa12">
    <w:name w:val="Pa12"/>
    <w:basedOn w:val="a"/>
    <w:next w:val="a"/>
    <w:uiPriority w:val="99"/>
    <w:rsid w:val="00B1411B"/>
    <w:pPr>
      <w:autoSpaceDE w:val="0"/>
      <w:autoSpaceDN w:val="0"/>
      <w:adjustRightInd w:val="0"/>
      <w:spacing w:after="0" w:line="221" w:lineRule="atLeast"/>
    </w:pPr>
    <w:rPr>
      <w:rFonts w:ascii="TT SchoolBook" w:eastAsia="SimSun" w:hAnsi="TT SchoolBook" w:cs="Times New Roman"/>
      <w:sz w:val="24"/>
      <w:szCs w:val="24"/>
    </w:rPr>
  </w:style>
  <w:style w:type="character" w:customStyle="1" w:styleId="c0">
    <w:name w:val="c0"/>
    <w:basedOn w:val="a0"/>
    <w:rsid w:val="006E705E"/>
  </w:style>
  <w:style w:type="paragraph" w:styleId="af3">
    <w:name w:val="Subtitle"/>
    <w:basedOn w:val="af4"/>
    <w:next w:val="a"/>
    <w:link w:val="af5"/>
    <w:uiPriority w:val="11"/>
    <w:qFormat/>
    <w:rsid w:val="0010371F"/>
    <w:pPr>
      <w:ind w:firstLine="567"/>
      <w:jc w:val="center"/>
    </w:pPr>
    <w:rPr>
      <w:rFonts w:ascii="Times New Roman" w:eastAsia="Calibri" w:hAnsi="Times New Roman" w:cs="Times New Roman"/>
      <w:b/>
      <w:sz w:val="28"/>
      <w:lang w:eastAsia="en-US"/>
    </w:rPr>
  </w:style>
  <w:style w:type="character" w:customStyle="1" w:styleId="af5">
    <w:name w:val="Подзаголовок Знак"/>
    <w:basedOn w:val="a0"/>
    <w:link w:val="af3"/>
    <w:uiPriority w:val="11"/>
    <w:rsid w:val="0010371F"/>
    <w:rPr>
      <w:rFonts w:ascii="Times New Roman" w:eastAsia="Calibri" w:hAnsi="Times New Roman" w:cs="Times New Roman"/>
      <w:b/>
      <w:sz w:val="28"/>
      <w:lang w:eastAsia="en-US"/>
    </w:rPr>
  </w:style>
  <w:style w:type="paragraph" w:styleId="af4">
    <w:name w:val="No Spacing"/>
    <w:uiPriority w:val="1"/>
    <w:qFormat/>
    <w:rsid w:val="0010371F"/>
    <w:pPr>
      <w:spacing w:after="0" w:line="240" w:lineRule="auto"/>
    </w:pPr>
  </w:style>
  <w:style w:type="paragraph" w:customStyle="1" w:styleId="Style5">
    <w:name w:val="Style5"/>
    <w:basedOn w:val="a"/>
    <w:uiPriority w:val="99"/>
    <w:rsid w:val="00E252E6"/>
    <w:pPr>
      <w:widowControl w:val="0"/>
      <w:autoSpaceDE w:val="0"/>
      <w:autoSpaceDN w:val="0"/>
      <w:adjustRightInd w:val="0"/>
      <w:spacing w:after="0" w:line="238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25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E252E6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933E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6">
    <w:name w:val="Body Text"/>
    <w:basedOn w:val="a"/>
    <w:link w:val="af7"/>
    <w:unhideWhenUsed/>
    <w:rsid w:val="00933EBA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933EBA"/>
    <w:rPr>
      <w:rFonts w:ascii="Calibri" w:eastAsia="Times New Roman" w:hAnsi="Calibri" w:cs="Times New Roman"/>
      <w:lang w:val="x-none" w:eastAsia="x-none"/>
    </w:rPr>
  </w:style>
  <w:style w:type="paragraph" w:customStyle="1" w:styleId="af8">
    <w:name w:val="Знак Знак Знак Знак"/>
    <w:basedOn w:val="a"/>
    <w:rsid w:val="00933E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hl">
    <w:name w:val="hl"/>
    <w:basedOn w:val="a0"/>
    <w:rsid w:val="00933EBA"/>
  </w:style>
  <w:style w:type="paragraph" w:customStyle="1" w:styleId="ConsPlusNormal">
    <w:name w:val="ConsPlusNormal"/>
    <w:rsid w:val="007567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w">
    <w:name w:val="w"/>
    <w:basedOn w:val="a0"/>
    <w:rsid w:val="00936777"/>
  </w:style>
  <w:style w:type="table" w:customStyle="1" w:styleId="1">
    <w:name w:val="Сетка таблицы1"/>
    <w:basedOn w:val="a1"/>
    <w:next w:val="a5"/>
    <w:uiPriority w:val="39"/>
    <w:rsid w:val="003B448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A3694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A3694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39"/>
    <w:rsid w:val="00A3694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5808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696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8228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767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03DA2-A465-407E-BBEA-92FDF41C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Юлия Сергеевна Никитина</cp:lastModifiedBy>
  <cp:revision>4</cp:revision>
  <cp:lastPrinted>2019-04-23T05:46:00Z</cp:lastPrinted>
  <dcterms:created xsi:type="dcterms:W3CDTF">2020-01-21T09:04:00Z</dcterms:created>
  <dcterms:modified xsi:type="dcterms:W3CDTF">2020-01-21T09:06:00Z</dcterms:modified>
</cp:coreProperties>
</file>